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6188" w14:textId="0C90CFA6" w:rsidR="001B7DCB" w:rsidRPr="00EB58CE" w:rsidRDefault="001B7DCB" w:rsidP="00357F57">
      <w:pPr>
        <w:pStyle w:val="NormalnyWeb"/>
        <w:spacing w:before="0" w:beforeAutospacing="0" w:after="0" w:afterAutospacing="0" w:line="276" w:lineRule="auto"/>
        <w:jc w:val="center"/>
        <w:rPr>
          <w:rFonts w:ascii="Georgia" w:hAnsi="Georgia"/>
          <w:b/>
          <w:bCs/>
          <w:sz w:val="26"/>
          <w:szCs w:val="26"/>
        </w:rPr>
      </w:pPr>
      <w:r w:rsidRPr="00EB58CE">
        <w:rPr>
          <w:rFonts w:ascii="Georgia" w:hAnsi="Georgia"/>
          <w:b/>
          <w:bCs/>
          <w:sz w:val="26"/>
          <w:szCs w:val="26"/>
        </w:rPr>
        <w:t xml:space="preserve">Protokół nr </w:t>
      </w:r>
      <w:r w:rsidRPr="00EB58CE">
        <w:rPr>
          <w:rFonts w:ascii="Georgia" w:hAnsi="Georgia"/>
          <w:b/>
          <w:bCs/>
          <w:sz w:val="26"/>
          <w:szCs w:val="26"/>
        </w:rPr>
        <w:t>20</w:t>
      </w:r>
      <w:r w:rsidRPr="00EB58CE">
        <w:rPr>
          <w:rFonts w:ascii="Georgia" w:hAnsi="Georgia"/>
          <w:b/>
          <w:bCs/>
          <w:sz w:val="26"/>
          <w:szCs w:val="26"/>
        </w:rPr>
        <w:t>.26</w:t>
      </w:r>
    </w:p>
    <w:p w14:paraId="53509D59" w14:textId="77777777" w:rsidR="001B7DCB" w:rsidRPr="00EB58CE" w:rsidRDefault="001B7DCB" w:rsidP="00357F57">
      <w:pPr>
        <w:pStyle w:val="NormalnyWeb"/>
        <w:spacing w:before="0" w:beforeAutospacing="0" w:after="0" w:afterAutospacing="0" w:line="276" w:lineRule="auto"/>
        <w:rPr>
          <w:rFonts w:ascii="Georgia" w:hAnsi="Georgia"/>
          <w:b/>
          <w:bCs/>
          <w:sz w:val="12"/>
          <w:szCs w:val="12"/>
        </w:rPr>
      </w:pPr>
    </w:p>
    <w:p w14:paraId="56B134C0" w14:textId="505C8CDB" w:rsidR="001B7DCB" w:rsidRPr="00EB58CE" w:rsidRDefault="001B7DCB" w:rsidP="00357F57">
      <w:pPr>
        <w:pStyle w:val="NormalnyWeb"/>
        <w:spacing w:before="0" w:beforeAutospacing="0" w:after="0" w:afterAutospacing="0" w:line="276" w:lineRule="auto"/>
        <w:jc w:val="center"/>
        <w:rPr>
          <w:rFonts w:ascii="Georgia" w:hAnsi="Georgia"/>
          <w:b/>
          <w:bCs/>
          <w:sz w:val="26"/>
          <w:szCs w:val="26"/>
        </w:rPr>
      </w:pPr>
      <w:r w:rsidRPr="00EB58CE">
        <w:rPr>
          <w:rFonts w:ascii="Georgia" w:hAnsi="Georgia"/>
          <w:b/>
          <w:bCs/>
          <w:sz w:val="26"/>
          <w:szCs w:val="26"/>
        </w:rPr>
        <w:t>z posiedzenia</w:t>
      </w:r>
      <w:r w:rsidRPr="00EB58CE">
        <w:rPr>
          <w:rFonts w:ascii="Georgia" w:hAnsi="Georgia"/>
          <w:b/>
          <w:bCs/>
          <w:i/>
          <w:iCs/>
          <w:sz w:val="26"/>
          <w:szCs w:val="26"/>
        </w:rPr>
        <w:t xml:space="preserve"> </w:t>
      </w:r>
      <w:r w:rsidRPr="00EB58CE">
        <w:rPr>
          <w:rFonts w:ascii="Georgia" w:hAnsi="Georgia"/>
          <w:b/>
          <w:bCs/>
          <w:sz w:val="26"/>
          <w:szCs w:val="26"/>
        </w:rPr>
        <w:t>Komisji Ochrony Środowiska, Rolnictwa i Porządku Publicznego Rady Powiatu Ełckiego odbytego w dniu 2</w:t>
      </w:r>
      <w:r w:rsidRPr="00EB58CE">
        <w:rPr>
          <w:rFonts w:ascii="Georgia" w:hAnsi="Georgia"/>
          <w:b/>
          <w:bCs/>
          <w:sz w:val="26"/>
          <w:szCs w:val="26"/>
        </w:rPr>
        <w:t>2</w:t>
      </w:r>
      <w:r w:rsidRPr="00EB58CE">
        <w:rPr>
          <w:rFonts w:ascii="Georgia" w:hAnsi="Georgia"/>
          <w:b/>
          <w:bCs/>
          <w:sz w:val="26"/>
          <w:szCs w:val="26"/>
        </w:rPr>
        <w:t xml:space="preserve"> </w:t>
      </w:r>
      <w:r w:rsidR="00EB58CE">
        <w:rPr>
          <w:rFonts w:ascii="Georgia" w:hAnsi="Georgia"/>
          <w:b/>
          <w:bCs/>
          <w:sz w:val="26"/>
          <w:szCs w:val="26"/>
        </w:rPr>
        <w:t> </w:t>
      </w:r>
      <w:r w:rsidRPr="00EB58CE">
        <w:rPr>
          <w:rFonts w:ascii="Georgia" w:hAnsi="Georgia"/>
          <w:b/>
          <w:bCs/>
          <w:sz w:val="26"/>
          <w:szCs w:val="26"/>
        </w:rPr>
        <w:t>kwietnia</w:t>
      </w:r>
      <w:r w:rsidRPr="00EB58CE">
        <w:rPr>
          <w:rFonts w:ascii="Georgia" w:hAnsi="Georgia"/>
          <w:b/>
          <w:bCs/>
          <w:sz w:val="26"/>
          <w:szCs w:val="26"/>
        </w:rPr>
        <w:t xml:space="preserve"> </w:t>
      </w:r>
      <w:r w:rsidR="00EB58CE">
        <w:rPr>
          <w:rFonts w:ascii="Georgia" w:hAnsi="Georgia"/>
          <w:b/>
          <w:bCs/>
          <w:sz w:val="26"/>
          <w:szCs w:val="26"/>
        </w:rPr>
        <w:t> </w:t>
      </w:r>
      <w:r w:rsidRPr="00EB58CE">
        <w:rPr>
          <w:rFonts w:ascii="Georgia" w:hAnsi="Georgia"/>
          <w:b/>
          <w:bCs/>
          <w:sz w:val="26"/>
          <w:szCs w:val="26"/>
        </w:rPr>
        <w:t>2026 r.</w:t>
      </w:r>
    </w:p>
    <w:p w14:paraId="67418649" w14:textId="77777777" w:rsidR="001B7DCB" w:rsidRPr="000C701D" w:rsidRDefault="001B7DCB" w:rsidP="001B7DCB">
      <w:pPr>
        <w:pStyle w:val="NormalnyWeb"/>
        <w:spacing w:before="0" w:beforeAutospacing="0" w:after="0" w:afterAutospacing="0" w:line="276" w:lineRule="auto"/>
        <w:jc w:val="center"/>
        <w:rPr>
          <w:rFonts w:ascii="Georgia" w:hAnsi="Georgia"/>
          <w:b/>
          <w:bCs/>
          <w:sz w:val="12"/>
          <w:szCs w:val="12"/>
        </w:rPr>
      </w:pPr>
    </w:p>
    <w:p w14:paraId="57C984DF" w14:textId="77777777" w:rsidR="001B7DCB" w:rsidRPr="00B74E61" w:rsidRDefault="001B7DCB" w:rsidP="001B7DCB">
      <w:pPr>
        <w:pStyle w:val="NormalnyWeb"/>
        <w:spacing w:before="0" w:beforeAutospacing="0" w:after="0" w:afterAutospacing="0"/>
        <w:rPr>
          <w:rFonts w:ascii="Georgia" w:hAnsi="Georgia"/>
          <w:b/>
          <w:bCs/>
          <w:sz w:val="6"/>
          <w:szCs w:val="6"/>
        </w:rPr>
      </w:pPr>
    </w:p>
    <w:p w14:paraId="68FB3D7E" w14:textId="494A384E" w:rsidR="001B7DCB" w:rsidRPr="00F1660B" w:rsidRDefault="001B7DCB" w:rsidP="001B7DCB">
      <w:pPr>
        <w:spacing w:line="276" w:lineRule="auto"/>
        <w:ind w:firstLine="360"/>
        <w:jc w:val="both"/>
        <w:rPr>
          <w:rFonts w:ascii="Georgia" w:hAnsi="Georgia"/>
          <w:i/>
          <w:iCs/>
        </w:rPr>
      </w:pPr>
      <w:r w:rsidRPr="00F1660B">
        <w:rPr>
          <w:rFonts w:ascii="Georgia" w:hAnsi="Georgia"/>
        </w:rPr>
        <w:t xml:space="preserve">Obrady rozpoczęto </w:t>
      </w:r>
      <w:r>
        <w:rPr>
          <w:rFonts w:ascii="Georgia" w:hAnsi="Georgia"/>
        </w:rPr>
        <w:t>2</w:t>
      </w:r>
      <w:r>
        <w:rPr>
          <w:rFonts w:ascii="Georgia" w:hAnsi="Georgia"/>
        </w:rPr>
        <w:t>2 kwietnia</w:t>
      </w:r>
      <w:r w:rsidRPr="00F1660B">
        <w:rPr>
          <w:rFonts w:ascii="Georgia" w:hAnsi="Georgia"/>
        </w:rPr>
        <w:t xml:space="preserve"> 202</w:t>
      </w:r>
      <w:r>
        <w:rPr>
          <w:rFonts w:ascii="Georgia" w:hAnsi="Georgia"/>
        </w:rPr>
        <w:t>6</w:t>
      </w:r>
      <w:r w:rsidRPr="00F1660B">
        <w:rPr>
          <w:rFonts w:ascii="Georgia" w:hAnsi="Georgia"/>
        </w:rPr>
        <w:t xml:space="preserve"> r. i zakończono tego samego dnia. W </w:t>
      </w:r>
      <w:r>
        <w:rPr>
          <w:rFonts w:ascii="Georgia" w:hAnsi="Georgia"/>
        </w:rPr>
        <w:t> </w:t>
      </w:r>
      <w:r w:rsidRPr="00F1660B">
        <w:rPr>
          <w:rFonts w:ascii="Georgia" w:hAnsi="Georgia"/>
        </w:rPr>
        <w:t>posiedzeniu, któremu przewodniczyła</w:t>
      </w:r>
      <w:r w:rsidRPr="00F1660B">
        <w:rPr>
          <w:rFonts w:ascii="Georgia" w:hAnsi="Georgia"/>
          <w:i/>
          <w:iCs/>
        </w:rPr>
        <w:t xml:space="preserve"> Przewodnicząca Dorota Grażyna Czepułkowska, </w:t>
      </w:r>
      <w:r w:rsidRPr="00F1660B">
        <w:rPr>
          <w:rFonts w:ascii="Georgia" w:hAnsi="Georgia"/>
        </w:rPr>
        <w:t>udział wzięli członkowie Komisji wg listy obecności stanowiącej załącznik do niniejszego protokołu oraz zaproszeni goście:</w:t>
      </w:r>
      <w:r w:rsidRPr="00AA5683">
        <w:rPr>
          <w:rFonts w:ascii="Georgia" w:hAnsi="Georgia"/>
          <w:i/>
          <w:iCs/>
        </w:rPr>
        <w:t xml:space="preserve"> </w:t>
      </w:r>
      <w:r w:rsidR="00CE7FDA">
        <w:rPr>
          <w:rFonts w:ascii="Georgia" w:hAnsi="Georgia"/>
          <w:i/>
          <w:iCs/>
        </w:rPr>
        <w:t xml:space="preserve">Bożena </w:t>
      </w:r>
      <w:proofErr w:type="spellStart"/>
      <w:r w:rsidR="00CE7FDA">
        <w:rPr>
          <w:rFonts w:ascii="Georgia" w:hAnsi="Georgia"/>
          <w:i/>
          <w:iCs/>
        </w:rPr>
        <w:t>Sadzińska</w:t>
      </w:r>
      <w:proofErr w:type="spellEnd"/>
      <w:r w:rsidR="00CE7FDA">
        <w:rPr>
          <w:rFonts w:ascii="Georgia" w:hAnsi="Georgia"/>
          <w:i/>
          <w:iCs/>
        </w:rPr>
        <w:t xml:space="preserve"> wz.  </w:t>
      </w:r>
      <w:r w:rsidR="00CE7FDA" w:rsidRPr="00CE7FDA">
        <w:rPr>
          <w:rFonts w:ascii="Georgia" w:hAnsi="Georgia"/>
          <w:i/>
          <w:iCs/>
        </w:rPr>
        <w:t>Państwowego Powiatowego Inspektora Sanitarnego w</w:t>
      </w:r>
      <w:r w:rsidR="00CE7FDA">
        <w:rPr>
          <w:rFonts w:ascii="Georgia" w:hAnsi="Georgia"/>
          <w:i/>
          <w:iCs/>
        </w:rPr>
        <w:t xml:space="preserve"> Ełku</w:t>
      </w:r>
      <w:r>
        <w:rPr>
          <w:rFonts w:ascii="Georgia" w:hAnsi="Georgia"/>
          <w:i/>
          <w:iCs/>
        </w:rPr>
        <w:t xml:space="preserve">, </w:t>
      </w:r>
      <w:r w:rsidRPr="00F1660B">
        <w:rPr>
          <w:rFonts w:ascii="Georgia" w:hAnsi="Georgia"/>
          <w:i/>
          <w:iCs/>
        </w:rPr>
        <w:t xml:space="preserve">Grażyna </w:t>
      </w:r>
      <w:proofErr w:type="spellStart"/>
      <w:r w:rsidRPr="00F1660B">
        <w:rPr>
          <w:rFonts w:ascii="Georgia" w:hAnsi="Georgia"/>
          <w:i/>
          <w:iCs/>
        </w:rPr>
        <w:t>Boroda</w:t>
      </w:r>
      <w:proofErr w:type="spellEnd"/>
      <w:r w:rsidRPr="00F1660B">
        <w:rPr>
          <w:rFonts w:ascii="Georgia" w:hAnsi="Georgia"/>
          <w:i/>
          <w:iCs/>
        </w:rPr>
        <w:t xml:space="preserve"> Skarbnik Powiatu</w:t>
      </w:r>
      <w:r>
        <w:rPr>
          <w:rFonts w:ascii="Georgia" w:hAnsi="Georgia"/>
          <w:i/>
          <w:iCs/>
        </w:rPr>
        <w:t xml:space="preserve"> </w:t>
      </w:r>
      <w:r w:rsidRPr="00F1660B">
        <w:rPr>
          <w:rFonts w:ascii="Georgia" w:hAnsi="Georgia"/>
          <w:i/>
          <w:iCs/>
        </w:rPr>
        <w:t>oraz M</w:t>
      </w:r>
      <w:r>
        <w:rPr>
          <w:rFonts w:ascii="Georgia" w:hAnsi="Georgia"/>
          <w:i/>
          <w:iCs/>
        </w:rPr>
        <w:t xml:space="preserve">onika Cieślak Naczelnik Wydziału Rolnictwa i Ochrony Środowiska </w:t>
      </w:r>
      <w:r w:rsidRPr="00F1660B">
        <w:rPr>
          <w:rFonts w:ascii="Georgia" w:hAnsi="Georgia"/>
          <w:i/>
          <w:iCs/>
        </w:rPr>
        <w:t>.</w:t>
      </w:r>
    </w:p>
    <w:p w14:paraId="09730CDA" w14:textId="77777777" w:rsidR="001B7DCB" w:rsidRPr="00F1660B" w:rsidRDefault="001B7DCB" w:rsidP="001B7DCB">
      <w:pPr>
        <w:spacing w:line="276" w:lineRule="auto"/>
        <w:ind w:firstLine="360"/>
        <w:jc w:val="both"/>
        <w:rPr>
          <w:rFonts w:ascii="Georgia" w:hAnsi="Georgia"/>
        </w:rPr>
      </w:pPr>
      <w:r w:rsidRPr="00F1660B">
        <w:rPr>
          <w:rFonts w:ascii="Georgia" w:hAnsi="Georgia"/>
        </w:rPr>
        <w:t xml:space="preserve">Wszystkie materiały dotyczące branżowej komisji, zostały załączone do programu </w:t>
      </w:r>
      <w:proofErr w:type="spellStart"/>
      <w:r w:rsidRPr="00F1660B">
        <w:rPr>
          <w:rFonts w:ascii="Georgia" w:hAnsi="Georgia"/>
        </w:rPr>
        <w:t>eSesja</w:t>
      </w:r>
      <w:proofErr w:type="spellEnd"/>
      <w:r w:rsidRPr="00F1660B">
        <w:rPr>
          <w:rFonts w:ascii="Georgia" w:hAnsi="Georgia"/>
        </w:rPr>
        <w:t xml:space="preserve"> oraz przesłane w wersji papierowej poszczególnym radnym.</w:t>
      </w:r>
    </w:p>
    <w:p w14:paraId="1DC0C743" w14:textId="693B1F38" w:rsidR="001B7DCB" w:rsidRPr="00A763F7" w:rsidRDefault="001B7DCB" w:rsidP="001B7DCB">
      <w:pPr>
        <w:spacing w:line="276" w:lineRule="auto"/>
        <w:ind w:firstLine="360"/>
        <w:jc w:val="both"/>
        <w:rPr>
          <w:rFonts w:ascii="Georgia" w:hAnsi="Georgia"/>
        </w:rPr>
      </w:pPr>
      <w:r w:rsidRPr="00F1660B">
        <w:rPr>
          <w:rFonts w:ascii="Georgia" w:hAnsi="Georgia"/>
          <w:i/>
          <w:iCs/>
        </w:rPr>
        <w:t>Przewodnicząca Komisji</w:t>
      </w:r>
      <w:r w:rsidRPr="00F1660B">
        <w:rPr>
          <w:rFonts w:ascii="Georgia" w:hAnsi="Georgia"/>
        </w:rPr>
        <w:t xml:space="preserve"> otworzyła posiedzenie Komisji i po powitaniu członków Komisji oraz gości oświadczyła, iż zgodnie z raportem obecności w posiedzeniu aktualnie uczestniczy </w:t>
      </w:r>
      <w:r w:rsidR="00623DF6">
        <w:rPr>
          <w:rFonts w:ascii="Georgia" w:hAnsi="Georgia"/>
          <w:b/>
          <w:bCs/>
        </w:rPr>
        <w:t>6</w:t>
      </w:r>
      <w:r w:rsidRPr="00F1660B">
        <w:rPr>
          <w:rFonts w:ascii="Georgia" w:hAnsi="Georgia"/>
        </w:rPr>
        <w:t xml:space="preserve"> członków Komisji, co wobec składu Komisji wynoszącego </w:t>
      </w:r>
      <w:r w:rsidRPr="00F1660B">
        <w:rPr>
          <w:rFonts w:ascii="Georgia" w:hAnsi="Georgia"/>
          <w:b/>
          <w:bCs/>
        </w:rPr>
        <w:t>7  </w:t>
      </w:r>
      <w:r w:rsidRPr="00F1660B">
        <w:rPr>
          <w:rFonts w:ascii="Georgia" w:hAnsi="Georgia"/>
        </w:rPr>
        <w:t xml:space="preserve">członków stanowi kworum pozwalające na podejmowanie prawomocnych decyzji. </w:t>
      </w:r>
    </w:p>
    <w:p w14:paraId="07A9146F" w14:textId="77777777" w:rsidR="001B7DCB" w:rsidRPr="00B74E61" w:rsidRDefault="001B7DCB" w:rsidP="001B7DCB">
      <w:pPr>
        <w:spacing w:line="276" w:lineRule="auto"/>
        <w:ind w:firstLine="360"/>
        <w:jc w:val="both"/>
        <w:rPr>
          <w:rFonts w:ascii="Georgia" w:hAnsi="Georgia"/>
          <w:sz w:val="6"/>
          <w:szCs w:val="6"/>
        </w:rPr>
      </w:pPr>
    </w:p>
    <w:p w14:paraId="7C81978C" w14:textId="77777777" w:rsidR="001B7DCB" w:rsidRPr="00DB4923" w:rsidRDefault="001B7DCB" w:rsidP="001B7DCB">
      <w:pPr>
        <w:spacing w:line="276" w:lineRule="auto"/>
        <w:ind w:firstLine="360"/>
        <w:jc w:val="center"/>
        <w:rPr>
          <w:rFonts w:ascii="Georgia" w:hAnsi="Georgia"/>
          <w:b/>
          <w:bCs/>
        </w:rPr>
      </w:pPr>
      <w:r w:rsidRPr="00DB4923">
        <w:rPr>
          <w:rFonts w:ascii="Georgia" w:hAnsi="Georgia"/>
          <w:b/>
          <w:bCs/>
        </w:rPr>
        <w:t>Obecni:</w:t>
      </w:r>
    </w:p>
    <w:p w14:paraId="129FE307" w14:textId="77777777" w:rsidR="001B7DCB" w:rsidRPr="00DB4923" w:rsidRDefault="001B7DCB" w:rsidP="009732D3">
      <w:pPr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1. </w:t>
      </w:r>
      <w:r w:rsidRPr="00C6072B">
        <w:rPr>
          <w:rFonts w:ascii="Georgia" w:hAnsi="Georgia"/>
        </w:rPr>
        <w:t>BARTNIK Tomasz Stanisław</w:t>
      </w:r>
      <w:r>
        <w:rPr>
          <w:rFonts w:ascii="Georgia" w:hAnsi="Georgia"/>
        </w:rPr>
        <w:t xml:space="preserve"> </w:t>
      </w:r>
    </w:p>
    <w:p w14:paraId="1AD53F1D" w14:textId="77777777" w:rsidR="001B7DCB" w:rsidRPr="00DB4923" w:rsidRDefault="001B7DCB" w:rsidP="009732D3">
      <w:pPr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2. </w:t>
      </w:r>
      <w:r w:rsidRPr="00E723B9">
        <w:rPr>
          <w:rFonts w:ascii="Georgia" w:hAnsi="Georgia"/>
        </w:rPr>
        <w:t>BARTOSZEWICZ Adam</w:t>
      </w:r>
      <w:r>
        <w:rPr>
          <w:rFonts w:ascii="Georgia" w:hAnsi="Georgia"/>
          <w:strike/>
        </w:rPr>
        <w:t xml:space="preserve"> </w:t>
      </w:r>
    </w:p>
    <w:p w14:paraId="01E2FE86" w14:textId="77777777" w:rsidR="001B7DCB" w:rsidRPr="00DB4923" w:rsidRDefault="001B7DCB" w:rsidP="009732D3">
      <w:pPr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3. </w:t>
      </w:r>
      <w:r w:rsidRPr="00623DF6">
        <w:rPr>
          <w:rFonts w:ascii="Georgia" w:hAnsi="Georgia"/>
          <w:strike/>
        </w:rPr>
        <w:t>BEZDZIECKI Andrzej</w:t>
      </w:r>
      <w:r>
        <w:rPr>
          <w:rFonts w:ascii="Georgia" w:hAnsi="Georgia"/>
        </w:rPr>
        <w:t xml:space="preserve"> </w:t>
      </w:r>
    </w:p>
    <w:p w14:paraId="7C4B1CFD" w14:textId="77777777" w:rsidR="001B7DCB" w:rsidRPr="00DB4923" w:rsidRDefault="001B7DCB" w:rsidP="009732D3">
      <w:pPr>
        <w:jc w:val="center"/>
        <w:rPr>
          <w:rFonts w:ascii="Georgia" w:hAnsi="Georgia"/>
        </w:rPr>
      </w:pPr>
      <w:r w:rsidRPr="00DB4923">
        <w:rPr>
          <w:rFonts w:ascii="Georgia" w:hAnsi="Georgia"/>
        </w:rPr>
        <w:t>4. CZEPUŁKOWSKA Dorota Grażyna</w:t>
      </w:r>
    </w:p>
    <w:p w14:paraId="68A40C99" w14:textId="77777777" w:rsidR="001B7DCB" w:rsidRPr="00DB4923" w:rsidRDefault="001B7DCB" w:rsidP="009732D3">
      <w:pPr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5. </w:t>
      </w:r>
      <w:r w:rsidRPr="005E72F7">
        <w:rPr>
          <w:rFonts w:ascii="Georgia" w:hAnsi="Georgia"/>
        </w:rPr>
        <w:t>DAWIDOWSKI Robert Stanisław</w:t>
      </w:r>
      <w:r>
        <w:rPr>
          <w:rFonts w:ascii="Georgia" w:hAnsi="Georgia"/>
          <w:strike/>
        </w:rPr>
        <w:t xml:space="preserve"> </w:t>
      </w:r>
    </w:p>
    <w:p w14:paraId="78842FB5" w14:textId="77777777" w:rsidR="001B7DCB" w:rsidRPr="00F06438" w:rsidRDefault="001B7DCB" w:rsidP="009732D3">
      <w:pPr>
        <w:jc w:val="center"/>
        <w:rPr>
          <w:rFonts w:ascii="Georgia" w:hAnsi="Georgia"/>
          <w:i/>
          <w:iCs/>
        </w:rPr>
      </w:pPr>
      <w:r w:rsidRPr="00DB4923">
        <w:rPr>
          <w:rFonts w:ascii="Georgia" w:hAnsi="Georgia"/>
        </w:rPr>
        <w:t xml:space="preserve">6. </w:t>
      </w:r>
      <w:r w:rsidRPr="00E723B9">
        <w:rPr>
          <w:rFonts w:ascii="Georgia" w:hAnsi="Georgia"/>
        </w:rPr>
        <w:t>LASKOWSKI Mariusz</w:t>
      </w:r>
      <w:r>
        <w:rPr>
          <w:rFonts w:ascii="Georgia" w:hAnsi="Georgia"/>
          <w:strike/>
        </w:rPr>
        <w:t xml:space="preserve"> </w:t>
      </w:r>
    </w:p>
    <w:p w14:paraId="022722B3" w14:textId="77777777" w:rsidR="001B7DCB" w:rsidRDefault="001B7DCB" w:rsidP="009732D3">
      <w:pPr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7. </w:t>
      </w:r>
      <w:r w:rsidRPr="00263BDA">
        <w:rPr>
          <w:rFonts w:ascii="Georgia" w:hAnsi="Georgia"/>
        </w:rPr>
        <w:t>WISZOWATY Andrzej</w:t>
      </w:r>
    </w:p>
    <w:p w14:paraId="326AEEE4" w14:textId="77777777" w:rsidR="001B7DCB" w:rsidRPr="00A763F7" w:rsidRDefault="001B7DCB" w:rsidP="001B7DCB">
      <w:pPr>
        <w:jc w:val="center"/>
        <w:rPr>
          <w:rFonts w:ascii="Georgia" w:hAnsi="Georgia"/>
          <w:sz w:val="6"/>
          <w:szCs w:val="6"/>
        </w:rPr>
      </w:pPr>
    </w:p>
    <w:p w14:paraId="4B5B6DB5" w14:textId="77777777" w:rsidR="001B7DCB" w:rsidRPr="00B74E61" w:rsidRDefault="001B7DCB" w:rsidP="001B7DCB">
      <w:pPr>
        <w:spacing w:line="276" w:lineRule="auto"/>
        <w:rPr>
          <w:rFonts w:ascii="Georgia" w:hAnsi="Georgia"/>
          <w:sz w:val="6"/>
          <w:szCs w:val="6"/>
        </w:rPr>
      </w:pPr>
    </w:p>
    <w:p w14:paraId="0D8C912C" w14:textId="77777777" w:rsidR="001B7DCB" w:rsidRDefault="001B7DCB" w:rsidP="001B7DCB">
      <w:pPr>
        <w:jc w:val="both"/>
        <w:rPr>
          <w:rFonts w:ascii="Georgia" w:hAnsi="Georgia"/>
          <w:b/>
          <w:bCs/>
          <w:i/>
          <w:iCs/>
        </w:rPr>
      </w:pPr>
      <w:r w:rsidRPr="00C24BBA">
        <w:rPr>
          <w:rFonts w:ascii="Georgia" w:hAnsi="Georgia"/>
          <w:b/>
          <w:bCs/>
          <w:i/>
          <w:iCs/>
        </w:rPr>
        <w:t>Ad.</w:t>
      </w:r>
      <w:r>
        <w:rPr>
          <w:rFonts w:ascii="Georgia" w:hAnsi="Georgia"/>
          <w:b/>
          <w:bCs/>
          <w:i/>
          <w:iCs/>
        </w:rPr>
        <w:t> </w:t>
      </w:r>
      <w:r w:rsidRPr="00C24BBA">
        <w:rPr>
          <w:rFonts w:ascii="Georgia" w:hAnsi="Georgia"/>
          <w:b/>
          <w:bCs/>
          <w:i/>
          <w:iCs/>
        </w:rPr>
        <w:t>2</w:t>
      </w:r>
      <w:r w:rsidRPr="00C24BBA">
        <w:rPr>
          <w:rFonts w:ascii="Georgia" w:hAnsi="Georgia"/>
          <w:b/>
          <w:bCs/>
        </w:rPr>
        <w:t xml:space="preserve"> </w:t>
      </w:r>
      <w:r w:rsidRPr="00C24BBA">
        <w:rPr>
          <w:rFonts w:ascii="Georgia" w:hAnsi="Georgia"/>
          <w:b/>
          <w:bCs/>
          <w:i/>
          <w:iCs/>
        </w:rPr>
        <w:t>Zatwierdzenie porządku posiedzenia</w:t>
      </w:r>
      <w:r w:rsidRPr="00C24BBA">
        <w:rPr>
          <w:rFonts w:ascii="Georgia" w:hAnsi="Georgia" w:cs="Georgia"/>
          <w:i/>
          <w:iCs/>
        </w:rPr>
        <w:t>-</w:t>
      </w:r>
      <w:r w:rsidRPr="00C24BBA">
        <w:rPr>
          <w:rFonts w:ascii="Georgia" w:hAnsi="Georgia"/>
          <w:i/>
          <w:iCs/>
        </w:rPr>
        <w:t xml:space="preserve"> </w:t>
      </w:r>
      <w:r w:rsidRPr="00C24BBA">
        <w:rPr>
          <w:rFonts w:ascii="Georgia" w:hAnsi="Georgia"/>
        </w:rPr>
        <w:t>zaproszenie zostało przesłane radnym drogą pocztową</w:t>
      </w:r>
      <w:r w:rsidRPr="00C24BBA">
        <w:rPr>
          <w:rFonts w:ascii="Georgia" w:hAnsi="Georgia"/>
          <w:b/>
          <w:bCs/>
          <w:i/>
          <w:iCs/>
        </w:rPr>
        <w:t>.</w:t>
      </w:r>
    </w:p>
    <w:p w14:paraId="0C2AAB91" w14:textId="77777777" w:rsidR="0011058C" w:rsidRDefault="0011058C" w:rsidP="001B7DCB">
      <w:pPr>
        <w:jc w:val="both"/>
        <w:rPr>
          <w:rFonts w:ascii="Georgia" w:hAnsi="Georgia"/>
          <w:b/>
          <w:bCs/>
          <w:i/>
          <w:iCs/>
        </w:rPr>
      </w:pPr>
    </w:p>
    <w:p w14:paraId="6CFE33EC" w14:textId="5F3E3078" w:rsidR="0011058C" w:rsidRPr="0011058C" w:rsidRDefault="0011058C" w:rsidP="0011058C">
      <w:pPr>
        <w:pStyle w:val="Akapitzlist"/>
        <w:numPr>
          <w:ilvl w:val="0"/>
          <w:numId w:val="1"/>
        </w:numPr>
        <w:jc w:val="both"/>
        <w:rPr>
          <w:rFonts w:ascii="Georgia" w:hAnsi="Georgia"/>
          <w:b/>
          <w:bCs/>
          <w:i/>
          <w:iCs/>
        </w:rPr>
      </w:pPr>
      <w:r w:rsidRPr="0011058C">
        <w:rPr>
          <w:rFonts w:ascii="Georgia" w:hAnsi="Georgia"/>
        </w:rPr>
        <w:t>Otwarcie posiedzenia i stwierdzenie prawomocności obrad.</w:t>
      </w:r>
    </w:p>
    <w:p w14:paraId="6F1ACEDD" w14:textId="6AB71E48" w:rsidR="0011058C" w:rsidRPr="0011058C" w:rsidRDefault="0011058C" w:rsidP="0011058C">
      <w:pPr>
        <w:pStyle w:val="Akapitzlist"/>
        <w:numPr>
          <w:ilvl w:val="0"/>
          <w:numId w:val="1"/>
        </w:numPr>
        <w:jc w:val="both"/>
        <w:rPr>
          <w:rFonts w:ascii="Georgia" w:hAnsi="Georgia"/>
          <w:b/>
          <w:bCs/>
          <w:i/>
          <w:iCs/>
        </w:rPr>
      </w:pPr>
      <w:r w:rsidRPr="0011058C">
        <w:rPr>
          <w:rFonts w:ascii="Georgia" w:hAnsi="Georgia"/>
        </w:rPr>
        <w:t>Zatwierdzenie porządku posiedzenia.</w:t>
      </w:r>
    </w:p>
    <w:p w14:paraId="727EE50D" w14:textId="14361992" w:rsidR="0011058C" w:rsidRPr="0011058C" w:rsidRDefault="0011058C" w:rsidP="0011058C">
      <w:pPr>
        <w:pStyle w:val="Akapitzlist"/>
        <w:numPr>
          <w:ilvl w:val="0"/>
          <w:numId w:val="1"/>
        </w:numPr>
        <w:jc w:val="both"/>
        <w:rPr>
          <w:rFonts w:ascii="Georgia" w:hAnsi="Georgia"/>
          <w:b/>
          <w:bCs/>
          <w:i/>
          <w:iCs/>
        </w:rPr>
      </w:pPr>
      <w:r w:rsidRPr="0011058C">
        <w:rPr>
          <w:rFonts w:ascii="Georgia" w:hAnsi="Georgia"/>
        </w:rPr>
        <w:t>Przyjęcie protokołu z poprzedniego posiedzenia.</w:t>
      </w:r>
    </w:p>
    <w:p w14:paraId="09260BCD" w14:textId="60D9569D" w:rsidR="0011058C" w:rsidRPr="0011058C" w:rsidRDefault="0011058C" w:rsidP="0011058C">
      <w:pPr>
        <w:pStyle w:val="Akapitzlist"/>
        <w:numPr>
          <w:ilvl w:val="0"/>
          <w:numId w:val="1"/>
        </w:numPr>
        <w:jc w:val="both"/>
        <w:rPr>
          <w:rFonts w:ascii="Georgia" w:hAnsi="Georgia"/>
          <w:b/>
          <w:bCs/>
          <w:i/>
          <w:iCs/>
        </w:rPr>
      </w:pPr>
      <w:r w:rsidRPr="0011058C">
        <w:rPr>
          <w:rFonts w:ascii="Georgia" w:hAnsi="Georgia"/>
        </w:rPr>
        <w:t>Zapoznanie się ze stanem bezpieczeństwa sanitarnego na terenie Powiatu Ełckiego – informacja Powiatowego Inspektora Sanitarnego w Ełku.</w:t>
      </w:r>
    </w:p>
    <w:p w14:paraId="139F767E" w14:textId="61185EEB" w:rsidR="0011058C" w:rsidRPr="0011058C" w:rsidRDefault="0011058C" w:rsidP="0011058C">
      <w:pPr>
        <w:pStyle w:val="Akapitzlist"/>
        <w:numPr>
          <w:ilvl w:val="0"/>
          <w:numId w:val="1"/>
        </w:numPr>
        <w:jc w:val="both"/>
        <w:rPr>
          <w:rFonts w:ascii="Georgia" w:hAnsi="Georgia"/>
          <w:b/>
          <w:bCs/>
          <w:i/>
          <w:iCs/>
        </w:rPr>
      </w:pPr>
      <w:r w:rsidRPr="0011058C">
        <w:rPr>
          <w:rFonts w:ascii="Georgia" w:hAnsi="Georgia"/>
        </w:rPr>
        <w:t>Zaopiniowanie bieżących projektów uchwał Rady Powiatu Ełckiego.</w:t>
      </w:r>
    </w:p>
    <w:p w14:paraId="51DC2242" w14:textId="3A189EE1" w:rsidR="00745593" w:rsidRPr="009732D3" w:rsidRDefault="0011058C" w:rsidP="009732D3">
      <w:pPr>
        <w:pStyle w:val="Akapitzlist"/>
        <w:numPr>
          <w:ilvl w:val="0"/>
          <w:numId w:val="1"/>
        </w:numPr>
        <w:jc w:val="both"/>
        <w:rPr>
          <w:rFonts w:ascii="Georgia" w:hAnsi="Georgia"/>
          <w:b/>
          <w:bCs/>
          <w:i/>
          <w:iCs/>
        </w:rPr>
      </w:pPr>
      <w:r w:rsidRPr="0011058C">
        <w:rPr>
          <w:rFonts w:ascii="Georgia" w:hAnsi="Georgia"/>
        </w:rPr>
        <w:t>Sprawy różne.</w:t>
      </w:r>
    </w:p>
    <w:p w14:paraId="607D986F" w14:textId="77777777" w:rsidR="009732D3" w:rsidRPr="0069634B" w:rsidRDefault="009732D3" w:rsidP="009732D3">
      <w:pPr>
        <w:pStyle w:val="Tekstpodstawowywcity"/>
        <w:spacing w:after="0" w:line="240" w:lineRule="auto"/>
        <w:ind w:left="0"/>
        <w:jc w:val="both"/>
        <w:rPr>
          <w:rFonts w:ascii="Georgia" w:hAnsi="Georgia"/>
        </w:rPr>
      </w:pPr>
      <w:r w:rsidRPr="0069634B">
        <w:rPr>
          <w:rFonts w:ascii="Georgia" w:hAnsi="Georgia"/>
          <w:b/>
          <w:bCs/>
          <w:u w:val="single"/>
        </w:rPr>
        <w:t>Głosowano w sprawie:</w:t>
      </w:r>
      <w:r w:rsidRPr="0069634B">
        <w:rPr>
          <w:rFonts w:ascii="Georgia" w:hAnsi="Georgia"/>
        </w:rPr>
        <w:t xml:space="preserve"> Przyjęcie protokołu z poprzedniego posiedzenia.</w:t>
      </w:r>
    </w:p>
    <w:p w14:paraId="4D4DBB95" w14:textId="77777777" w:rsidR="009732D3" w:rsidRPr="0069634B" w:rsidRDefault="009732D3" w:rsidP="009732D3">
      <w:pPr>
        <w:jc w:val="both"/>
        <w:rPr>
          <w:rFonts w:ascii="Georgia" w:hAnsi="Georgia"/>
          <w:i/>
          <w:iCs/>
          <w:sz w:val="22"/>
          <w:szCs w:val="22"/>
        </w:rPr>
      </w:pPr>
      <w:r w:rsidRPr="0069634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3A221421" w14:textId="06234E88" w:rsidR="009732D3" w:rsidRPr="0069634B" w:rsidRDefault="009732D3" w:rsidP="009732D3">
      <w:pPr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 xml:space="preserve">ZA: </w:t>
      </w:r>
      <w:r>
        <w:rPr>
          <w:rFonts w:ascii="Georgia" w:hAnsi="Georgia"/>
          <w:sz w:val="22"/>
          <w:szCs w:val="22"/>
        </w:rPr>
        <w:t>6</w:t>
      </w:r>
      <w:r w:rsidRPr="0069634B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1</w:t>
      </w:r>
    </w:p>
    <w:p w14:paraId="486AF707" w14:textId="77777777" w:rsidR="009732D3" w:rsidRPr="0069634B" w:rsidRDefault="009732D3" w:rsidP="009732D3">
      <w:pPr>
        <w:rPr>
          <w:sz w:val="12"/>
          <w:szCs w:val="12"/>
        </w:rPr>
      </w:pPr>
    </w:p>
    <w:p w14:paraId="4A93947E" w14:textId="756A7B66" w:rsidR="009732D3" w:rsidRPr="0069634B" w:rsidRDefault="009732D3" w:rsidP="009732D3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  <w:u w:val="single"/>
        </w:rPr>
        <w:t>Wyniki imienne:</w:t>
      </w:r>
      <w:r w:rsidRPr="0069634B">
        <w:rPr>
          <w:rFonts w:ascii="Georgia" w:hAnsi="Georgia"/>
          <w:sz w:val="22"/>
          <w:szCs w:val="22"/>
        </w:rPr>
        <w:br/>
      </w:r>
      <w:r w:rsidRPr="0069634B">
        <w:rPr>
          <w:rFonts w:ascii="Georgia" w:hAnsi="Georgia"/>
          <w:i/>
          <w:iCs/>
          <w:sz w:val="22"/>
          <w:szCs w:val="22"/>
        </w:rPr>
        <w:t>ZA</w:t>
      </w:r>
      <w:r w:rsidRPr="0069634B">
        <w:rPr>
          <w:rFonts w:ascii="Georgia" w:hAnsi="Georgia"/>
          <w:sz w:val="22"/>
          <w:szCs w:val="22"/>
        </w:rPr>
        <w:t xml:space="preserve"> </w:t>
      </w:r>
      <w:r w:rsidRPr="0069634B">
        <w:rPr>
          <w:rFonts w:ascii="Georgia" w:hAnsi="Georgia"/>
          <w:i/>
          <w:iCs/>
          <w:sz w:val="22"/>
          <w:szCs w:val="22"/>
        </w:rPr>
        <w:t>(</w:t>
      </w:r>
      <w:r>
        <w:rPr>
          <w:rFonts w:ascii="Georgia" w:hAnsi="Georgia"/>
          <w:i/>
          <w:iCs/>
          <w:sz w:val="22"/>
          <w:szCs w:val="22"/>
        </w:rPr>
        <w:t>6</w:t>
      </w:r>
      <w:r w:rsidRPr="0069634B">
        <w:rPr>
          <w:rFonts w:ascii="Georgia" w:hAnsi="Georgia"/>
          <w:i/>
          <w:iCs/>
          <w:sz w:val="22"/>
          <w:szCs w:val="22"/>
        </w:rPr>
        <w:t>)</w:t>
      </w:r>
    </w:p>
    <w:p w14:paraId="1AB49485" w14:textId="0DE47917" w:rsidR="009732D3" w:rsidRDefault="009732D3" w:rsidP="009732D3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BARTNIK Tomasz Stanisław</w:t>
      </w:r>
      <w:r>
        <w:rPr>
          <w:rFonts w:ascii="Georgia" w:hAnsi="Georgia"/>
          <w:sz w:val="22"/>
          <w:szCs w:val="22"/>
        </w:rPr>
        <w:t xml:space="preserve">, </w:t>
      </w:r>
      <w:r w:rsidRPr="0069634B">
        <w:rPr>
          <w:rFonts w:ascii="Georgia" w:hAnsi="Georgia"/>
          <w:sz w:val="22"/>
          <w:szCs w:val="22"/>
        </w:rPr>
        <w:t>BARTOSZEWICZ Adam, CZEPUŁKOWSKA Dorota Grażyna, DAWIDOWSKI Robert Stanisław, LASKOWSKI Mariusz, WISZOWATY Andrzej</w:t>
      </w:r>
    </w:p>
    <w:p w14:paraId="30F711C6" w14:textId="7BD82A1C" w:rsidR="009732D3" w:rsidRPr="009732D3" w:rsidRDefault="009732D3" w:rsidP="009732D3">
      <w:pPr>
        <w:jc w:val="center"/>
        <w:rPr>
          <w:rFonts w:ascii="Georgia" w:hAnsi="Georgia"/>
          <w:i/>
          <w:iCs/>
          <w:sz w:val="22"/>
          <w:szCs w:val="22"/>
        </w:rPr>
      </w:pPr>
      <w:r w:rsidRPr="009732D3">
        <w:rPr>
          <w:rFonts w:ascii="Georgia" w:hAnsi="Georgia"/>
          <w:i/>
          <w:iCs/>
          <w:sz w:val="22"/>
          <w:szCs w:val="22"/>
        </w:rPr>
        <w:t>NIEOBECNI (1)</w:t>
      </w:r>
    </w:p>
    <w:p w14:paraId="34D27170" w14:textId="7D14E831" w:rsidR="009732D3" w:rsidRDefault="009732D3" w:rsidP="009732D3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BEZDZIECKI Andrzej</w:t>
      </w:r>
    </w:p>
    <w:p w14:paraId="27284B82" w14:textId="77777777" w:rsidR="009732D3" w:rsidRDefault="009732D3" w:rsidP="009732D3">
      <w:pPr>
        <w:rPr>
          <w:rFonts w:ascii="Georgia" w:hAnsi="Georgia"/>
          <w:sz w:val="22"/>
          <w:szCs w:val="22"/>
        </w:rPr>
      </w:pPr>
    </w:p>
    <w:p w14:paraId="311893C5" w14:textId="77777777" w:rsidR="009732D3" w:rsidRPr="00EB58CE" w:rsidRDefault="009732D3" w:rsidP="009732D3">
      <w:pPr>
        <w:rPr>
          <w:rFonts w:ascii="Georgia" w:hAnsi="Georgia"/>
          <w:sz w:val="12"/>
          <w:szCs w:val="12"/>
        </w:rPr>
      </w:pPr>
    </w:p>
    <w:p w14:paraId="60EBED6E" w14:textId="66E748B6" w:rsidR="00C6166D" w:rsidRDefault="009732D3" w:rsidP="009732D3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lastRenderedPageBreak/>
        <w:t xml:space="preserve">     </w:t>
      </w:r>
      <w:r w:rsidRPr="0050152C">
        <w:rPr>
          <w:rFonts w:ascii="Georgia" w:hAnsi="Georgia"/>
          <w:i/>
          <w:iCs/>
        </w:rPr>
        <w:t>Przewodnicząca</w:t>
      </w:r>
      <w:r w:rsidRPr="00524F74">
        <w:rPr>
          <w:rFonts w:ascii="Georgia" w:hAnsi="Georgia"/>
        </w:rPr>
        <w:t xml:space="preserve"> oświadczyła, że porządek został przyjęty </w:t>
      </w:r>
      <w:r>
        <w:rPr>
          <w:rFonts w:ascii="Georgia" w:hAnsi="Georgia"/>
        </w:rPr>
        <w:t>6</w:t>
      </w:r>
      <w:r w:rsidRPr="00AE4951">
        <w:rPr>
          <w:rFonts w:ascii="Georgia" w:hAnsi="Georgia"/>
          <w:color w:val="FF0000"/>
        </w:rPr>
        <w:t xml:space="preserve"> </w:t>
      </w:r>
      <w:r w:rsidRPr="00524F74">
        <w:rPr>
          <w:rFonts w:ascii="Georgia" w:hAnsi="Georgia"/>
        </w:rPr>
        <w:t>głosami</w:t>
      </w:r>
      <w:r>
        <w:rPr>
          <w:rFonts w:ascii="Georgia" w:hAnsi="Georgia"/>
        </w:rPr>
        <w:t xml:space="preserve"> </w:t>
      </w:r>
      <w:r w:rsidRPr="00524F74">
        <w:rPr>
          <w:rFonts w:ascii="Georgia" w:hAnsi="Georgia"/>
        </w:rPr>
        <w:t xml:space="preserve">„za”, </w:t>
      </w:r>
      <w:r>
        <w:rPr>
          <w:rFonts w:ascii="Georgia" w:hAnsi="Georgia"/>
        </w:rPr>
        <w:t> </w:t>
      </w:r>
      <w:r w:rsidRPr="00524F74">
        <w:rPr>
          <w:rFonts w:ascii="Georgia" w:hAnsi="Georgia"/>
        </w:rPr>
        <w:t xml:space="preserve">jednomyślnie, a </w:t>
      </w:r>
      <w:r>
        <w:rPr>
          <w:rFonts w:ascii="Georgia" w:hAnsi="Georgia"/>
        </w:rPr>
        <w:t> </w:t>
      </w:r>
      <w:r w:rsidRPr="00524F74">
        <w:rPr>
          <w:rFonts w:ascii="Georgia" w:hAnsi="Georgia"/>
        </w:rPr>
        <w:t xml:space="preserve">następnie zamknęła pkt. 2 i przystąpiła do realizacji  pkt. 3 porządku </w:t>
      </w:r>
      <w:r>
        <w:rPr>
          <w:rFonts w:ascii="Georgia" w:hAnsi="Georgia"/>
        </w:rPr>
        <w:t>posiedzenia</w:t>
      </w:r>
      <w:r w:rsidRPr="00524F74">
        <w:rPr>
          <w:rFonts w:ascii="Georgia" w:hAnsi="Georgia"/>
        </w:rPr>
        <w:t>.</w:t>
      </w:r>
    </w:p>
    <w:p w14:paraId="53571C35" w14:textId="77777777" w:rsidR="00C6166D" w:rsidRPr="00385A83" w:rsidRDefault="00C6166D" w:rsidP="00C6166D">
      <w:pPr>
        <w:pStyle w:val="Tekstpodstawowywcity"/>
        <w:spacing w:after="0" w:line="276" w:lineRule="auto"/>
        <w:ind w:left="0"/>
        <w:jc w:val="both"/>
        <w:rPr>
          <w:rFonts w:ascii="Georgia" w:hAnsi="Georgia"/>
          <w:sz w:val="12"/>
          <w:szCs w:val="12"/>
        </w:rPr>
      </w:pPr>
    </w:p>
    <w:p w14:paraId="4FE1F0CC" w14:textId="77777777" w:rsidR="00C6166D" w:rsidRDefault="00C6166D" w:rsidP="00C6166D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E723B9">
        <w:rPr>
          <w:rFonts w:ascii="Georgia" w:hAnsi="Georgia"/>
          <w:b/>
          <w:bCs/>
          <w:i/>
          <w:iCs/>
        </w:rPr>
        <w:t>Ad. 3 Przyjęcie protokołu z poprzedniego posiedzenia.</w:t>
      </w:r>
    </w:p>
    <w:p w14:paraId="6C67C075" w14:textId="77777777" w:rsidR="00C6166D" w:rsidRPr="00C6166D" w:rsidRDefault="00C6166D" w:rsidP="009732D3">
      <w:pPr>
        <w:spacing w:line="276" w:lineRule="auto"/>
        <w:jc w:val="both"/>
        <w:rPr>
          <w:rFonts w:ascii="Georgia" w:hAnsi="Georgia"/>
          <w:sz w:val="12"/>
          <w:szCs w:val="12"/>
        </w:rPr>
      </w:pPr>
    </w:p>
    <w:p w14:paraId="6C46FAA3" w14:textId="77777777" w:rsidR="00C6166D" w:rsidRDefault="00C6166D" w:rsidP="00C6166D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AE4951">
        <w:rPr>
          <w:rFonts w:ascii="Georgia" w:hAnsi="Georgia"/>
          <w:i/>
          <w:iCs/>
        </w:rPr>
        <w:t>Przewodnicząca Komisji</w:t>
      </w:r>
      <w:r w:rsidRPr="00AE4951">
        <w:rPr>
          <w:rFonts w:ascii="Georgia" w:hAnsi="Georgia"/>
        </w:rPr>
        <w:t xml:space="preserve"> poinformowała, że protokół został wyłożony w Biurze Rady Powiatu oraz zamieszczony w systemie e-Sesja,</w:t>
      </w:r>
      <w:r>
        <w:rPr>
          <w:rFonts w:ascii="Georgia" w:hAnsi="Georgia"/>
        </w:rPr>
        <w:t xml:space="preserve"> </w:t>
      </w:r>
      <w:r w:rsidRPr="00AE4951">
        <w:rPr>
          <w:rFonts w:ascii="Georgia" w:hAnsi="Georgia"/>
        </w:rPr>
        <w:t>w związku z brakiem poprawek bądź uzupełnień do protokołu przystąpiła do głosowania.</w:t>
      </w:r>
    </w:p>
    <w:p w14:paraId="7A0A2869" w14:textId="77777777" w:rsidR="00C6166D" w:rsidRPr="002B7F80" w:rsidRDefault="00C6166D" w:rsidP="00C6166D">
      <w:pPr>
        <w:spacing w:line="276" w:lineRule="auto"/>
        <w:ind w:firstLine="708"/>
        <w:jc w:val="both"/>
        <w:rPr>
          <w:rFonts w:ascii="Georgia" w:hAnsi="Georgia"/>
          <w:sz w:val="8"/>
          <w:szCs w:val="8"/>
        </w:rPr>
      </w:pPr>
    </w:p>
    <w:p w14:paraId="72BD453E" w14:textId="77777777" w:rsidR="00C6166D" w:rsidRPr="0069634B" w:rsidRDefault="00C6166D" w:rsidP="00C6166D">
      <w:pPr>
        <w:pStyle w:val="Tekstpodstawowywcity"/>
        <w:spacing w:after="0" w:line="240" w:lineRule="auto"/>
        <w:ind w:left="0"/>
        <w:jc w:val="both"/>
        <w:rPr>
          <w:rFonts w:ascii="Georgia" w:hAnsi="Georgia"/>
        </w:rPr>
      </w:pPr>
      <w:r w:rsidRPr="0069634B">
        <w:rPr>
          <w:rFonts w:ascii="Georgia" w:hAnsi="Georgia"/>
          <w:b/>
          <w:bCs/>
          <w:u w:val="single"/>
        </w:rPr>
        <w:t>Głosowano w sprawie:</w:t>
      </w:r>
      <w:r w:rsidRPr="0069634B">
        <w:rPr>
          <w:rFonts w:ascii="Georgia" w:hAnsi="Georgia"/>
        </w:rPr>
        <w:t xml:space="preserve"> Przyjęcie protokołu z poprzedniego posiedzenia.</w:t>
      </w:r>
    </w:p>
    <w:p w14:paraId="0131E761" w14:textId="77777777" w:rsidR="00C6166D" w:rsidRPr="0069634B" w:rsidRDefault="00C6166D" w:rsidP="00C6166D">
      <w:pPr>
        <w:jc w:val="both"/>
        <w:rPr>
          <w:rFonts w:ascii="Georgia" w:hAnsi="Georgia"/>
          <w:i/>
          <w:iCs/>
          <w:sz w:val="22"/>
          <w:szCs w:val="22"/>
        </w:rPr>
      </w:pPr>
      <w:r w:rsidRPr="0069634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72862982" w14:textId="77777777" w:rsidR="00C6166D" w:rsidRPr="0069634B" w:rsidRDefault="00C6166D" w:rsidP="00C6166D">
      <w:pPr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 xml:space="preserve">ZA: </w:t>
      </w:r>
      <w:r>
        <w:rPr>
          <w:rFonts w:ascii="Georgia" w:hAnsi="Georgia"/>
          <w:sz w:val="22"/>
          <w:szCs w:val="22"/>
        </w:rPr>
        <w:t>6</w:t>
      </w:r>
      <w:r w:rsidRPr="0069634B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1</w:t>
      </w:r>
    </w:p>
    <w:p w14:paraId="1FF3660D" w14:textId="77777777" w:rsidR="00C6166D" w:rsidRPr="0069634B" w:rsidRDefault="00C6166D" w:rsidP="00C6166D">
      <w:pPr>
        <w:rPr>
          <w:sz w:val="12"/>
          <w:szCs w:val="12"/>
        </w:rPr>
      </w:pPr>
    </w:p>
    <w:p w14:paraId="579ECF79" w14:textId="77777777" w:rsidR="00C6166D" w:rsidRPr="0069634B" w:rsidRDefault="00C6166D" w:rsidP="00C6166D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  <w:u w:val="single"/>
        </w:rPr>
        <w:t>Wyniki imienne:</w:t>
      </w:r>
      <w:r w:rsidRPr="0069634B">
        <w:rPr>
          <w:rFonts w:ascii="Georgia" w:hAnsi="Georgia"/>
          <w:sz w:val="22"/>
          <w:szCs w:val="22"/>
        </w:rPr>
        <w:br/>
      </w:r>
      <w:r w:rsidRPr="0069634B">
        <w:rPr>
          <w:rFonts w:ascii="Georgia" w:hAnsi="Georgia"/>
          <w:i/>
          <w:iCs/>
          <w:sz w:val="22"/>
          <w:szCs w:val="22"/>
        </w:rPr>
        <w:t>ZA</w:t>
      </w:r>
      <w:r w:rsidRPr="0069634B">
        <w:rPr>
          <w:rFonts w:ascii="Georgia" w:hAnsi="Georgia"/>
          <w:sz w:val="22"/>
          <w:szCs w:val="22"/>
        </w:rPr>
        <w:t xml:space="preserve"> </w:t>
      </w:r>
      <w:r w:rsidRPr="0069634B">
        <w:rPr>
          <w:rFonts w:ascii="Georgia" w:hAnsi="Georgia"/>
          <w:i/>
          <w:iCs/>
          <w:sz w:val="22"/>
          <w:szCs w:val="22"/>
        </w:rPr>
        <w:t>(</w:t>
      </w:r>
      <w:r>
        <w:rPr>
          <w:rFonts w:ascii="Georgia" w:hAnsi="Georgia"/>
          <w:i/>
          <w:iCs/>
          <w:sz w:val="22"/>
          <w:szCs w:val="22"/>
        </w:rPr>
        <w:t>6</w:t>
      </w:r>
      <w:r w:rsidRPr="0069634B">
        <w:rPr>
          <w:rFonts w:ascii="Georgia" w:hAnsi="Georgia"/>
          <w:i/>
          <w:iCs/>
          <w:sz w:val="22"/>
          <w:szCs w:val="22"/>
        </w:rPr>
        <w:t>)</w:t>
      </w:r>
    </w:p>
    <w:p w14:paraId="028A2B21" w14:textId="77777777" w:rsidR="00C6166D" w:rsidRDefault="00C6166D" w:rsidP="00C6166D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BARTNIK Tomasz Stanisław</w:t>
      </w:r>
      <w:r>
        <w:rPr>
          <w:rFonts w:ascii="Georgia" w:hAnsi="Georgia"/>
          <w:sz w:val="22"/>
          <w:szCs w:val="22"/>
        </w:rPr>
        <w:t xml:space="preserve">, </w:t>
      </w:r>
      <w:r w:rsidRPr="0069634B">
        <w:rPr>
          <w:rFonts w:ascii="Georgia" w:hAnsi="Georgia"/>
          <w:sz w:val="22"/>
          <w:szCs w:val="22"/>
        </w:rPr>
        <w:t>BARTOSZEWICZ Adam, CZEPUŁKOWSKA Dorota Grażyna, DAWIDOWSKI Robert Stanisław, LASKOWSKI Mariusz, WISZOWATY Andrzej</w:t>
      </w:r>
    </w:p>
    <w:p w14:paraId="09A5401F" w14:textId="77777777" w:rsidR="00C6166D" w:rsidRPr="009732D3" w:rsidRDefault="00C6166D" w:rsidP="00C6166D">
      <w:pPr>
        <w:jc w:val="center"/>
        <w:rPr>
          <w:rFonts w:ascii="Georgia" w:hAnsi="Georgia"/>
          <w:i/>
          <w:iCs/>
          <w:sz w:val="22"/>
          <w:szCs w:val="22"/>
        </w:rPr>
      </w:pPr>
      <w:r w:rsidRPr="009732D3">
        <w:rPr>
          <w:rFonts w:ascii="Georgia" w:hAnsi="Georgia"/>
          <w:i/>
          <w:iCs/>
          <w:sz w:val="22"/>
          <w:szCs w:val="22"/>
        </w:rPr>
        <w:t>NIEOBECNI (1)</w:t>
      </w:r>
    </w:p>
    <w:p w14:paraId="2399A268" w14:textId="77777777" w:rsidR="00C6166D" w:rsidRDefault="00C6166D" w:rsidP="00C6166D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BEZDZIECKI Andrzej</w:t>
      </w:r>
    </w:p>
    <w:p w14:paraId="215436B3" w14:textId="77777777" w:rsidR="00E44DC2" w:rsidRPr="00E44DC2" w:rsidRDefault="00E44DC2" w:rsidP="00C6166D">
      <w:pPr>
        <w:jc w:val="center"/>
        <w:rPr>
          <w:rFonts w:ascii="Georgia" w:hAnsi="Georgia"/>
          <w:sz w:val="12"/>
          <w:szCs w:val="12"/>
        </w:rPr>
      </w:pPr>
    </w:p>
    <w:p w14:paraId="082F6B5C" w14:textId="77777777" w:rsidR="00E44DC2" w:rsidRDefault="00E44DC2" w:rsidP="00E44DC2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i/>
          <w:iCs/>
        </w:rPr>
        <w:t xml:space="preserve">     </w:t>
      </w:r>
      <w:r w:rsidRPr="00AE4951">
        <w:rPr>
          <w:rFonts w:ascii="Georgia" w:hAnsi="Georgia"/>
          <w:i/>
          <w:iCs/>
        </w:rPr>
        <w:t>Przewodnicząca</w:t>
      </w:r>
      <w:r>
        <w:rPr>
          <w:rFonts w:ascii="Georgia" w:hAnsi="Georgia"/>
          <w:i/>
          <w:iCs/>
        </w:rPr>
        <w:t xml:space="preserve"> D. Czepułkowska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stwierdziła, że protokół został przyjęty jednomyślnie</w:t>
      </w:r>
      <w:r>
        <w:rPr>
          <w:rFonts w:ascii="Georgia" w:hAnsi="Georgia"/>
        </w:rPr>
        <w:t xml:space="preserve">, </w:t>
      </w:r>
      <w:r w:rsidRPr="00AE4951">
        <w:rPr>
          <w:rFonts w:ascii="Georgia" w:hAnsi="Georgia"/>
        </w:rPr>
        <w:t>„za”</w:t>
      </w:r>
      <w:r>
        <w:rPr>
          <w:rFonts w:ascii="Georgia" w:hAnsi="Georgia"/>
          <w:color w:val="FF0000"/>
        </w:rPr>
        <w:t xml:space="preserve"> </w:t>
      </w:r>
      <w:r>
        <w:rPr>
          <w:rFonts w:ascii="Georgia" w:hAnsi="Georgia"/>
        </w:rPr>
        <w:t>7</w:t>
      </w:r>
      <w:r w:rsidRPr="006D0B09">
        <w:rPr>
          <w:rFonts w:ascii="Georgia" w:hAnsi="Georgia"/>
        </w:rPr>
        <w:t xml:space="preserve">  </w:t>
      </w:r>
      <w:r w:rsidRPr="00AE4951">
        <w:rPr>
          <w:rFonts w:ascii="Georgia" w:hAnsi="Georgia"/>
        </w:rPr>
        <w:t>głosami, a następnie zamknęła pkt. 3 i przystąpiła do realizacji  pkt. 4</w:t>
      </w:r>
      <w:r>
        <w:rPr>
          <w:rFonts w:ascii="Georgia" w:hAnsi="Georgia"/>
        </w:rPr>
        <w:t>.</w:t>
      </w:r>
    </w:p>
    <w:p w14:paraId="5E70B925" w14:textId="77777777" w:rsidR="002470DA" w:rsidRPr="00E44DC2" w:rsidRDefault="002470DA" w:rsidP="009732D3">
      <w:pPr>
        <w:spacing w:line="276" w:lineRule="auto"/>
        <w:jc w:val="both"/>
        <w:rPr>
          <w:b/>
          <w:bCs/>
          <w:i/>
          <w:iCs/>
          <w:sz w:val="12"/>
          <w:szCs w:val="12"/>
        </w:rPr>
      </w:pPr>
    </w:p>
    <w:p w14:paraId="7F60F1F1" w14:textId="2FFEBD5D" w:rsidR="00E44DC2" w:rsidRDefault="00E44DC2" w:rsidP="00E44DC2">
      <w:pPr>
        <w:jc w:val="both"/>
        <w:rPr>
          <w:rFonts w:ascii="Georgia" w:hAnsi="Georgia"/>
          <w:b/>
          <w:bCs/>
          <w:i/>
          <w:iCs/>
        </w:rPr>
      </w:pPr>
      <w:r w:rsidRPr="00E44DC2">
        <w:rPr>
          <w:rFonts w:ascii="Georgia" w:hAnsi="Georgia"/>
          <w:b/>
          <w:bCs/>
          <w:i/>
          <w:iCs/>
        </w:rPr>
        <w:t xml:space="preserve">Ad. 4 </w:t>
      </w:r>
      <w:r w:rsidRPr="00E44DC2">
        <w:rPr>
          <w:rFonts w:ascii="Georgia" w:hAnsi="Georgia"/>
          <w:b/>
          <w:bCs/>
          <w:i/>
          <w:iCs/>
        </w:rPr>
        <w:t xml:space="preserve">Zapoznanie się ze stanem bezpieczeństwa sanitarnego na terenie Powiatu Ełckiego – informacja Powiatowego Inspektora Sanitarnego w </w:t>
      </w:r>
      <w:r>
        <w:rPr>
          <w:rFonts w:ascii="Georgia" w:hAnsi="Georgia"/>
          <w:b/>
          <w:bCs/>
          <w:i/>
          <w:iCs/>
        </w:rPr>
        <w:t> </w:t>
      </w:r>
      <w:r w:rsidRPr="00E44DC2">
        <w:rPr>
          <w:rFonts w:ascii="Georgia" w:hAnsi="Georgia"/>
          <w:b/>
          <w:bCs/>
          <w:i/>
          <w:iCs/>
        </w:rPr>
        <w:t>Ełku.</w:t>
      </w:r>
    </w:p>
    <w:p w14:paraId="0F51D9E4" w14:textId="77777777" w:rsidR="002C153E" w:rsidRPr="00C610F6" w:rsidRDefault="002C153E" w:rsidP="00E44DC2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253939D5" w14:textId="2D96BCED" w:rsidR="00C610F6" w:rsidRDefault="00C610F6" w:rsidP="00193D2E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="002C153E" w:rsidRPr="00C610F6">
        <w:rPr>
          <w:rFonts w:ascii="Georgia" w:hAnsi="Georgia"/>
          <w:i/>
          <w:iCs/>
        </w:rPr>
        <w:t>Przewodnicząca</w:t>
      </w:r>
      <w:r w:rsidR="002C153E" w:rsidRPr="00C610F6">
        <w:rPr>
          <w:rFonts w:ascii="Georgia" w:hAnsi="Georgia"/>
        </w:rPr>
        <w:t xml:space="preserve"> </w:t>
      </w:r>
      <w:r w:rsidRPr="00C610F6">
        <w:rPr>
          <w:rFonts w:ascii="Georgia" w:hAnsi="Georgia"/>
        </w:rPr>
        <w:t xml:space="preserve">oddała głos </w:t>
      </w:r>
      <w:r w:rsidRPr="00C610F6">
        <w:rPr>
          <w:rFonts w:ascii="Georgia" w:hAnsi="Georgia"/>
          <w:i/>
          <w:iCs/>
        </w:rPr>
        <w:t xml:space="preserve">Pani </w:t>
      </w:r>
      <w:r w:rsidRPr="00C610F6">
        <w:rPr>
          <w:rFonts w:ascii="Georgia" w:hAnsi="Georgia"/>
          <w:i/>
          <w:iCs/>
        </w:rPr>
        <w:t xml:space="preserve">B. </w:t>
      </w:r>
      <w:proofErr w:type="spellStart"/>
      <w:r w:rsidRPr="00C610F6">
        <w:rPr>
          <w:rFonts w:ascii="Georgia" w:hAnsi="Georgia"/>
          <w:i/>
          <w:iCs/>
        </w:rPr>
        <w:t>Sadzińska</w:t>
      </w:r>
      <w:proofErr w:type="spellEnd"/>
      <w:r w:rsidRPr="00C610F6">
        <w:rPr>
          <w:rFonts w:ascii="Georgia" w:hAnsi="Georgia"/>
        </w:rPr>
        <w:t>, która</w:t>
      </w:r>
      <w:r w:rsidRPr="00C610F6">
        <w:rPr>
          <w:rFonts w:ascii="Georgia" w:hAnsi="Georgia"/>
        </w:rPr>
        <w:t xml:space="preserve"> przedstawiła informację dotyczącą stanu bezpieczeństwa sanitarnego Powiatu Ełckiego za 2025 rok, obejmującą działalność Państwowej Inspekcji Sanitarnej w zakresie epidemiologii, higieny komunalnej, higieny żywności, żywienia i przedmiotów użytku, higieny pracy, higieny dzieci i młodzieży, zapobiegawczego nadzoru sanitarnego oraz promocji zdrowia i oświaty zdrowotnej.</w:t>
      </w:r>
      <w:r>
        <w:rPr>
          <w:rFonts w:ascii="Georgia" w:hAnsi="Georgia"/>
        </w:rPr>
        <w:t xml:space="preserve"> </w:t>
      </w:r>
      <w:r w:rsidRPr="00C610F6">
        <w:rPr>
          <w:rFonts w:ascii="Georgia" w:hAnsi="Georgia"/>
        </w:rPr>
        <w:t xml:space="preserve">Poinformowała, że raport został opracowany na podstawie kompleksowej analizy działań Państwowego Powiatowego Inspektora Sanitarnego w Ełku i dostarcza rzetelnej wiedzy na temat warunków sanitarnych obiektów nadzorowanych na terenie powiatu ełckiego, wdrożonych regulacji oraz skuteczności prowadzonych działań kontrolnych. Wskazała, że Państwowa Inspekcja Sanitarna pełni kluczową rolę w ochronie zdrowia publicznego poprzez zapobieganie i </w:t>
      </w:r>
      <w:r>
        <w:rPr>
          <w:rFonts w:ascii="Georgia" w:hAnsi="Georgia"/>
        </w:rPr>
        <w:t> </w:t>
      </w:r>
      <w:r w:rsidRPr="00C610F6">
        <w:rPr>
          <w:rFonts w:ascii="Georgia" w:hAnsi="Georgia"/>
        </w:rPr>
        <w:t xml:space="preserve">ograniczanie występowania chorób zakaźnych i zawodowych, a także prowadzenie działań mających na celu ograniczenie szkodliwości i uciążliwości środowiskowych. Podkreśliła, że zapewnienie mieszkańcom bezpiecznego i zdrowego otoczenia pozostaje priorytetem Inspekcji, a działania podejmowane w 2025 roku świadczą o </w:t>
      </w:r>
      <w:r>
        <w:rPr>
          <w:rFonts w:ascii="Georgia" w:hAnsi="Georgia"/>
        </w:rPr>
        <w:t> </w:t>
      </w:r>
      <w:r w:rsidRPr="00C610F6">
        <w:rPr>
          <w:rFonts w:ascii="Georgia" w:hAnsi="Georgia"/>
        </w:rPr>
        <w:t xml:space="preserve">zaangażowaniu oraz skutecznym reagowaniu na współczesne wyzwania sanitarne i </w:t>
      </w:r>
      <w:r>
        <w:rPr>
          <w:rFonts w:ascii="Georgia" w:hAnsi="Georgia"/>
        </w:rPr>
        <w:t> </w:t>
      </w:r>
      <w:r w:rsidRPr="00C610F6">
        <w:rPr>
          <w:rFonts w:ascii="Georgia" w:hAnsi="Georgia"/>
        </w:rPr>
        <w:t>epidemiologiczne.</w:t>
      </w:r>
      <w:r>
        <w:rPr>
          <w:rFonts w:ascii="Georgia" w:hAnsi="Georgia"/>
        </w:rPr>
        <w:t xml:space="preserve"> </w:t>
      </w:r>
      <w:r w:rsidRPr="00C610F6">
        <w:rPr>
          <w:rFonts w:ascii="Georgia" w:hAnsi="Georgia"/>
        </w:rPr>
        <w:t xml:space="preserve">Dodała, że podobnie jak w latach ubiegłych prowadzono systematyczny monitoring jakości wody przeznaczonej do spożycia, bezpieczeństwa żywności i żywienia, a także nadzór nad obiektami użyteczności publicznej, chemikaliami, kosmetykami oraz warunkami higieny środowiska pracy, nauki i </w:t>
      </w:r>
      <w:r>
        <w:rPr>
          <w:rFonts w:ascii="Georgia" w:hAnsi="Georgia"/>
        </w:rPr>
        <w:t> </w:t>
      </w:r>
      <w:r w:rsidRPr="00C610F6">
        <w:rPr>
          <w:rFonts w:ascii="Georgia" w:hAnsi="Georgia"/>
        </w:rPr>
        <w:t>wypoczynku. Nadzorem objęto również przestrzeganie standardów sanitarno-</w:t>
      </w:r>
      <w:r w:rsidRPr="00C610F6">
        <w:rPr>
          <w:rFonts w:ascii="Georgia" w:hAnsi="Georgia"/>
        </w:rPr>
        <w:lastRenderedPageBreak/>
        <w:t>epidemiologicznych w placówkach ochrony zdrowia.</w:t>
      </w:r>
      <w:r>
        <w:rPr>
          <w:rFonts w:ascii="Georgia" w:hAnsi="Georgia"/>
        </w:rPr>
        <w:t xml:space="preserve"> </w:t>
      </w:r>
      <w:r w:rsidRPr="00C610F6">
        <w:rPr>
          <w:rFonts w:ascii="Georgia" w:hAnsi="Georgia"/>
        </w:rPr>
        <w:t xml:space="preserve">Poinformowała ponadto, że </w:t>
      </w:r>
      <w:r>
        <w:rPr>
          <w:rFonts w:ascii="Georgia" w:hAnsi="Georgia"/>
        </w:rPr>
        <w:t> </w:t>
      </w:r>
      <w:r w:rsidRPr="00C610F6">
        <w:rPr>
          <w:rFonts w:ascii="Georgia" w:hAnsi="Georgia"/>
        </w:rPr>
        <w:t xml:space="preserve">z </w:t>
      </w:r>
      <w:r>
        <w:rPr>
          <w:rFonts w:ascii="Georgia" w:hAnsi="Georgia"/>
        </w:rPr>
        <w:t> </w:t>
      </w:r>
      <w:r w:rsidRPr="00C610F6">
        <w:rPr>
          <w:rFonts w:ascii="Georgia" w:hAnsi="Georgia"/>
        </w:rPr>
        <w:t xml:space="preserve">przedstawionych danych wynika, iż stan bezpieczeństwa sanitarnego powiatu ełckiego pozostaje stabilny, choć w niektórych obszarach nadal występują zjawiska wymagające dalszego monitorowania oraz podejmowania działań prewencyjnych i </w:t>
      </w:r>
      <w:r>
        <w:rPr>
          <w:rFonts w:ascii="Georgia" w:hAnsi="Georgia"/>
        </w:rPr>
        <w:t> </w:t>
      </w:r>
      <w:r w:rsidRPr="00C610F6">
        <w:rPr>
          <w:rFonts w:ascii="Georgia" w:hAnsi="Georgia"/>
        </w:rPr>
        <w:t>naprawczych. Wskazała również, że ocena stanu sanitarnego może stanowić materiał pomocniczy dla władz samorządowych przy podejmowaniu decyzji mających na celu dalszą poprawę bezpieczeństwa sanitarnego mieszkańców powiatu ełckiego.</w:t>
      </w:r>
    </w:p>
    <w:p w14:paraId="238F9218" w14:textId="7A84192C" w:rsidR="0049103A" w:rsidRDefault="0049103A" w:rsidP="00193D2E">
      <w:pPr>
        <w:spacing w:line="276" w:lineRule="auto"/>
        <w:jc w:val="both"/>
        <w:rPr>
          <w:rFonts w:ascii="Georgia" w:hAnsi="Georgia"/>
        </w:rPr>
      </w:pPr>
      <w:r w:rsidRPr="0049103A">
        <w:rPr>
          <w:rFonts w:ascii="Georgia" w:hAnsi="Georgia"/>
          <w:i/>
          <w:iCs/>
        </w:rPr>
        <w:t xml:space="preserve">     Przewodnicząca Komisji</w:t>
      </w:r>
      <w:r>
        <w:rPr>
          <w:rFonts w:ascii="Georgia" w:hAnsi="Georgia"/>
        </w:rPr>
        <w:t xml:space="preserve"> otworzyła dyskusję.</w:t>
      </w:r>
    </w:p>
    <w:p w14:paraId="29D1CD62" w14:textId="1A2B78A3" w:rsidR="0049103A" w:rsidRDefault="005C5B5A" w:rsidP="00193D2E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5C5B5A">
        <w:rPr>
          <w:rFonts w:ascii="Georgia" w:hAnsi="Georgia"/>
          <w:i/>
          <w:iCs/>
        </w:rPr>
        <w:t>Przewodniczący Rady Powiatu</w:t>
      </w:r>
      <w:r w:rsidRPr="005C5B5A">
        <w:rPr>
          <w:rFonts w:ascii="Georgia" w:hAnsi="Georgia"/>
        </w:rPr>
        <w:t xml:space="preserve"> zapytał, czy występująca susza wpłynęła w </w:t>
      </w:r>
      <w:r>
        <w:rPr>
          <w:rFonts w:ascii="Georgia" w:hAnsi="Georgia"/>
        </w:rPr>
        <w:t> </w:t>
      </w:r>
      <w:r w:rsidRPr="005C5B5A">
        <w:rPr>
          <w:rFonts w:ascii="Georgia" w:hAnsi="Georgia"/>
        </w:rPr>
        <w:t>jakikolwiek sposób na jakość wód na terenie powiatu ełckiego.</w:t>
      </w:r>
    </w:p>
    <w:p w14:paraId="2753A202" w14:textId="1C9F265B" w:rsidR="005C5B5A" w:rsidRPr="00C610F6" w:rsidRDefault="005C5B5A" w:rsidP="00193D2E">
      <w:pPr>
        <w:spacing w:line="276" w:lineRule="auto"/>
        <w:jc w:val="both"/>
        <w:rPr>
          <w:rFonts w:ascii="Georgia" w:hAnsi="Georgia"/>
        </w:rPr>
      </w:pPr>
      <w:r w:rsidRPr="005C5B5A">
        <w:rPr>
          <w:rFonts w:ascii="Georgia" w:hAnsi="Georgia"/>
          <w:i/>
          <w:iCs/>
        </w:rPr>
        <w:t xml:space="preserve">     </w:t>
      </w:r>
      <w:r w:rsidRPr="005C5B5A">
        <w:rPr>
          <w:rFonts w:ascii="Georgia" w:hAnsi="Georgia"/>
          <w:i/>
          <w:iCs/>
        </w:rPr>
        <w:t>Przedstawicielka Sanepidu</w:t>
      </w:r>
      <w:r w:rsidRPr="005C5B5A">
        <w:rPr>
          <w:rFonts w:ascii="Georgia" w:hAnsi="Georgia"/>
        </w:rPr>
        <w:t xml:space="preserve"> odpowiedziała, że w zakresie prowadzonych działań nie stwierdzono zastrzeżeń dotyczących jakości wody w kąpieliskach oraz miejscach zwyczajowo wykorzystywanych do kąpieli.</w:t>
      </w:r>
    </w:p>
    <w:p w14:paraId="4C4F0037" w14:textId="61C04BD7" w:rsidR="002C153E" w:rsidRPr="005C5B5A" w:rsidRDefault="005C5B5A" w:rsidP="00193D2E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Radny </w:t>
      </w:r>
      <w:r w:rsidRPr="005C5B5A">
        <w:rPr>
          <w:rFonts w:ascii="Georgia" w:hAnsi="Georgia"/>
          <w:i/>
          <w:iCs/>
        </w:rPr>
        <w:t xml:space="preserve">T. Bartnik </w:t>
      </w:r>
      <w:r w:rsidRPr="005C5B5A">
        <w:rPr>
          <w:rFonts w:ascii="Georgia" w:hAnsi="Georgia"/>
        </w:rPr>
        <w:t>zapytał, jak przedstawia się sytuacja w placówce oświatowej znajdującej się w Mrozy Wielkie.</w:t>
      </w:r>
    </w:p>
    <w:p w14:paraId="5AF53E52" w14:textId="5EAFA276" w:rsidR="00E44DC2" w:rsidRPr="005C5B5A" w:rsidRDefault="005C5B5A" w:rsidP="00193D2E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5C5B5A">
        <w:rPr>
          <w:rFonts w:ascii="Georgia" w:hAnsi="Georgia"/>
          <w:i/>
          <w:iCs/>
        </w:rPr>
        <w:t xml:space="preserve">Pani </w:t>
      </w:r>
      <w:r w:rsidRPr="005C5B5A">
        <w:rPr>
          <w:rFonts w:ascii="Georgia" w:hAnsi="Georgia"/>
          <w:i/>
          <w:iCs/>
        </w:rPr>
        <w:t xml:space="preserve">B. </w:t>
      </w:r>
      <w:proofErr w:type="spellStart"/>
      <w:r w:rsidRPr="005C5B5A">
        <w:rPr>
          <w:rFonts w:ascii="Georgia" w:hAnsi="Georgia"/>
          <w:i/>
          <w:iCs/>
        </w:rPr>
        <w:t>Sadzińska</w:t>
      </w:r>
      <w:proofErr w:type="spellEnd"/>
      <w:r w:rsidRPr="005C5B5A">
        <w:rPr>
          <w:rFonts w:ascii="Georgia" w:hAnsi="Georgia"/>
        </w:rPr>
        <w:t xml:space="preserve"> odpowiedziała, że kontrole placówki w Mrozy Wielkie przeprowadzane są co dwa lata. Wskazała, że istnieje potrzeba rozbudowy tej placówki oraz budowy sali gimnastycznej.</w:t>
      </w:r>
    </w:p>
    <w:p w14:paraId="2F9D2CBB" w14:textId="69478592" w:rsidR="00BA2A7D" w:rsidRDefault="00193D2E" w:rsidP="00193D2E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193D2E">
        <w:rPr>
          <w:rFonts w:ascii="Georgia" w:hAnsi="Georgia"/>
          <w:i/>
          <w:iCs/>
        </w:rPr>
        <w:t>Przewodnicząca Komisji</w:t>
      </w:r>
      <w:r w:rsidRPr="00193D2E">
        <w:rPr>
          <w:rFonts w:ascii="Georgia" w:hAnsi="Georgia"/>
        </w:rPr>
        <w:t xml:space="preserve"> zapytała, czy do kompetencji Sanepidu należy również badanie ścieków w zakładzie </w:t>
      </w:r>
      <w:proofErr w:type="spellStart"/>
      <w:r w:rsidRPr="00193D2E">
        <w:rPr>
          <w:rFonts w:ascii="Georgia" w:hAnsi="Georgia"/>
        </w:rPr>
        <w:t>Energoutil</w:t>
      </w:r>
      <w:proofErr w:type="spellEnd"/>
      <w:r w:rsidRPr="00193D2E">
        <w:rPr>
          <w:rFonts w:ascii="Georgia" w:hAnsi="Georgia"/>
        </w:rPr>
        <w:t>.</w:t>
      </w:r>
    </w:p>
    <w:p w14:paraId="5150166F" w14:textId="77930546" w:rsidR="00193D2E" w:rsidRDefault="00193D2E" w:rsidP="00193D2E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193D2E">
        <w:rPr>
          <w:rFonts w:ascii="Georgia" w:hAnsi="Georgia"/>
          <w:i/>
          <w:iCs/>
        </w:rPr>
        <w:t>Przedstawicielka Sanepidu</w:t>
      </w:r>
      <w:r w:rsidRPr="00193D2E">
        <w:rPr>
          <w:rFonts w:ascii="Georgia" w:hAnsi="Georgia"/>
        </w:rPr>
        <w:t xml:space="preserve"> odpowiedziała, że Państwowa Inspekcja Sanitarna sprawuje nadzór nad zapewnieniem właściwych warunków sanitarnych i </w:t>
      </w:r>
      <w:r>
        <w:rPr>
          <w:rFonts w:ascii="Georgia" w:hAnsi="Georgia"/>
        </w:rPr>
        <w:t> </w:t>
      </w:r>
      <w:r w:rsidRPr="00193D2E">
        <w:rPr>
          <w:rFonts w:ascii="Georgia" w:hAnsi="Georgia"/>
        </w:rPr>
        <w:t>epidemiologicznych, w tym również nad warunkami pracy pracowników, obejmującymi m.in. zapewnienie odpowiedniej odzieży ochronnej oraz przestrzeganie przepisów bezpieczeństwa i higieny pracy.</w:t>
      </w:r>
    </w:p>
    <w:p w14:paraId="669DA0A6" w14:textId="5FD9E65E" w:rsidR="00193D2E" w:rsidRDefault="00193D2E" w:rsidP="00193D2E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Wobec braku dalszej dyskusji </w:t>
      </w:r>
      <w:r w:rsidRPr="00193D2E">
        <w:rPr>
          <w:rFonts w:ascii="Georgia" w:hAnsi="Georgia"/>
          <w:i/>
          <w:iCs/>
        </w:rPr>
        <w:t>Przewodnicząca D. Czepułkowska</w:t>
      </w:r>
      <w:r>
        <w:rPr>
          <w:rFonts w:ascii="Georgia" w:hAnsi="Georgia"/>
        </w:rPr>
        <w:t xml:space="preserve"> zamknęła pkt. 4 i  przystąpiła do realizacji pkt. 5 porządku posiedzenia.</w:t>
      </w:r>
    </w:p>
    <w:p w14:paraId="6995B99D" w14:textId="77777777" w:rsidR="00E44DC2" w:rsidRPr="00193D2E" w:rsidRDefault="00E44DC2" w:rsidP="00E44DC2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452EB9AA" w14:textId="18CCD621" w:rsidR="00E44DC2" w:rsidRDefault="00E44DC2" w:rsidP="00E44DC2">
      <w:pPr>
        <w:jc w:val="both"/>
        <w:rPr>
          <w:rFonts w:ascii="Georgia" w:hAnsi="Georgia"/>
          <w:b/>
          <w:bCs/>
          <w:i/>
          <w:iCs/>
        </w:rPr>
      </w:pPr>
      <w:r w:rsidRPr="00E44DC2">
        <w:rPr>
          <w:rFonts w:ascii="Georgia" w:hAnsi="Georgia"/>
          <w:b/>
          <w:bCs/>
          <w:i/>
          <w:iCs/>
        </w:rPr>
        <w:t xml:space="preserve">Ad. 5 </w:t>
      </w:r>
      <w:r w:rsidRPr="00E44DC2">
        <w:rPr>
          <w:rFonts w:ascii="Georgia" w:hAnsi="Georgia"/>
          <w:b/>
          <w:bCs/>
          <w:i/>
          <w:iCs/>
        </w:rPr>
        <w:t>Zaopiniowanie bieżących projektów uchwał Rady Powiatu Ełckiego.</w:t>
      </w:r>
    </w:p>
    <w:p w14:paraId="0F3E70C5" w14:textId="77777777" w:rsidR="00E44DC2" w:rsidRPr="006D1654" w:rsidRDefault="00E44DC2" w:rsidP="00E44DC2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0E9D2EC5" w14:textId="77103CEF" w:rsidR="005C1C1A" w:rsidRDefault="005C1C1A" w:rsidP="005C1C1A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bCs/>
          <w:i/>
          <w:iCs/>
        </w:rPr>
      </w:pPr>
      <w:r w:rsidRPr="005C1C1A">
        <w:rPr>
          <w:rFonts w:ascii="Georgia" w:hAnsi="Georgia"/>
          <w:b/>
          <w:bCs/>
          <w:i/>
          <w:iCs/>
        </w:rPr>
        <w:t>przekazania dotacji celowej Gminie Ełk;</w:t>
      </w:r>
    </w:p>
    <w:p w14:paraId="2AA1777C" w14:textId="77777777" w:rsidR="005C1C1A" w:rsidRPr="00122BD4" w:rsidRDefault="005C1C1A" w:rsidP="005C1C1A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13158EF5" w14:textId="7E301ABB" w:rsidR="006D1654" w:rsidRDefault="00122BD4" w:rsidP="00122BD4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</w:t>
      </w:r>
      <w:r w:rsidRPr="00122BD4">
        <w:rPr>
          <w:rFonts w:ascii="Georgia" w:hAnsi="Georgia"/>
          <w:i/>
          <w:iCs/>
        </w:rPr>
        <w:t xml:space="preserve">Przewodnicząca </w:t>
      </w:r>
      <w:r w:rsidRPr="00122BD4">
        <w:rPr>
          <w:rFonts w:ascii="Georgia" w:hAnsi="Georgia"/>
        </w:rPr>
        <w:t xml:space="preserve">oddała </w:t>
      </w:r>
      <w:r>
        <w:rPr>
          <w:rFonts w:ascii="Georgia" w:hAnsi="Georgia"/>
        </w:rPr>
        <w:t xml:space="preserve">głos </w:t>
      </w:r>
      <w:r w:rsidRPr="00122BD4">
        <w:rPr>
          <w:rFonts w:ascii="Georgia" w:hAnsi="Georgia"/>
          <w:i/>
          <w:iCs/>
        </w:rPr>
        <w:t>Naczelnikowi Wydziału Informacji i Cyfryzacji,</w:t>
      </w:r>
      <w:r>
        <w:rPr>
          <w:rFonts w:ascii="Georgia" w:hAnsi="Georgia"/>
        </w:rPr>
        <w:t xml:space="preserve"> który p</w:t>
      </w:r>
      <w:r w:rsidRPr="00122BD4">
        <w:rPr>
          <w:rFonts w:ascii="Georgia" w:hAnsi="Georgia"/>
        </w:rPr>
        <w:t xml:space="preserve">oinformował, że przedmiotowy projekt uchwały dotyczy udzielenia Gminie Ełk dotacji </w:t>
      </w:r>
      <w:r>
        <w:rPr>
          <w:rFonts w:ascii="Georgia" w:hAnsi="Georgia"/>
        </w:rPr>
        <w:t> </w:t>
      </w:r>
      <w:r w:rsidRPr="00122BD4">
        <w:rPr>
          <w:rFonts w:ascii="Georgia" w:hAnsi="Georgia"/>
        </w:rPr>
        <w:t xml:space="preserve">celowej na realizację zadań bieżących wykonywanych na podstawie porozumień (umów) zawieranych pomiędzy jednostkami samorządu terytorialnego, z </w:t>
      </w:r>
      <w:r>
        <w:rPr>
          <w:rFonts w:ascii="Georgia" w:hAnsi="Georgia"/>
        </w:rPr>
        <w:t> </w:t>
      </w:r>
      <w:r w:rsidRPr="00122BD4">
        <w:rPr>
          <w:rFonts w:ascii="Georgia" w:hAnsi="Georgia"/>
        </w:rPr>
        <w:t xml:space="preserve">przeznaczeniem na utrzymanie floty pływającej należącej do Ochotniczej Straży Pożarnej – Jednostki Ratownictwa Wodnego w Szeligach w 2026 roku. Wskazał, że </w:t>
      </w:r>
      <w:r>
        <w:rPr>
          <w:rFonts w:ascii="Georgia" w:hAnsi="Georgia"/>
        </w:rPr>
        <w:t> </w:t>
      </w:r>
      <w:r w:rsidRPr="00122BD4">
        <w:rPr>
          <w:rFonts w:ascii="Georgia" w:hAnsi="Georgia"/>
        </w:rPr>
        <w:t>uchwała w tym zakresie podejmowana jest corocznie. Szczegółowe warunki udzielenia dotacji, jej przeznaczenie oraz zasady rozliczenia środków zostaną określone w umowie zawartej pomiędzy Powiatem Ełckim a Gminą Ełk.</w:t>
      </w:r>
    </w:p>
    <w:p w14:paraId="2949CAB5" w14:textId="6D9213BE" w:rsidR="0099357E" w:rsidRPr="00122BD4" w:rsidRDefault="0099357E" w:rsidP="00122BD4">
      <w:pPr>
        <w:spacing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    Wobec braku głosów w dyskusji </w:t>
      </w:r>
      <w:r w:rsidRPr="0099357E">
        <w:rPr>
          <w:rFonts w:ascii="Georgia" w:hAnsi="Georgia"/>
          <w:i/>
          <w:iCs/>
        </w:rPr>
        <w:t>Przewodnicząca D. Czepułkowska</w:t>
      </w:r>
      <w:r>
        <w:rPr>
          <w:rFonts w:ascii="Georgia" w:hAnsi="Georgia"/>
        </w:rPr>
        <w:t xml:space="preserve"> przystąpiła do głosowania.</w:t>
      </w:r>
    </w:p>
    <w:p w14:paraId="0A6FC1B9" w14:textId="77777777" w:rsidR="005C1C1A" w:rsidRPr="0099357E" w:rsidRDefault="005C1C1A" w:rsidP="00532921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23C77276" w14:textId="77777777" w:rsidR="00EB58CE" w:rsidRDefault="00EB58CE" w:rsidP="00532921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14:paraId="7EE6422B" w14:textId="09949291" w:rsidR="00532921" w:rsidRPr="00F00EC7" w:rsidRDefault="00532921" w:rsidP="00532921">
      <w:pPr>
        <w:jc w:val="both"/>
        <w:rPr>
          <w:rFonts w:ascii="Georgia" w:hAnsi="Georgia"/>
          <w:sz w:val="22"/>
          <w:szCs w:val="22"/>
        </w:rPr>
      </w:pPr>
      <w:r w:rsidRPr="00F00EC7">
        <w:rPr>
          <w:rFonts w:ascii="Georgia" w:hAnsi="Georgia"/>
          <w:b/>
          <w:bCs/>
          <w:sz w:val="22"/>
          <w:szCs w:val="22"/>
          <w:u w:val="single"/>
        </w:rPr>
        <w:lastRenderedPageBreak/>
        <w:t>Głosowano w sprawie:</w:t>
      </w:r>
      <w:r w:rsidRPr="00F00EC7">
        <w:rPr>
          <w:rFonts w:ascii="Georgia" w:hAnsi="Georgia"/>
          <w:sz w:val="22"/>
          <w:szCs w:val="22"/>
        </w:rPr>
        <w:t xml:space="preserve"> zaopiniowania projektu uchwały Rady Powiatu Ełckiego w </w:t>
      </w:r>
      <w:r w:rsidRPr="00F00EC7">
        <w:rPr>
          <w:rFonts w:ascii="Georgia" w:hAnsi="Georgia"/>
          <w:sz w:val="22"/>
          <w:szCs w:val="22"/>
        </w:rPr>
        <w:t> </w:t>
      </w:r>
      <w:r w:rsidRPr="00F00EC7">
        <w:rPr>
          <w:rFonts w:ascii="Georgia" w:hAnsi="Georgia"/>
          <w:sz w:val="22"/>
          <w:szCs w:val="22"/>
        </w:rPr>
        <w:t>sprawie</w:t>
      </w:r>
      <w:r w:rsidRPr="00F00EC7">
        <w:rPr>
          <w:rFonts w:ascii="Georgia" w:hAnsi="Georgia"/>
          <w:sz w:val="22"/>
          <w:szCs w:val="22"/>
        </w:rPr>
        <w:t xml:space="preserve"> przekazania dotacji celowej Gminie Ełk.</w:t>
      </w:r>
    </w:p>
    <w:p w14:paraId="417D0321" w14:textId="77777777" w:rsidR="00532921" w:rsidRPr="00F00EC7" w:rsidRDefault="00532921" w:rsidP="00532921">
      <w:pPr>
        <w:jc w:val="both"/>
        <w:rPr>
          <w:rFonts w:ascii="Georgia" w:hAnsi="Georgia"/>
          <w:i/>
          <w:iCs/>
          <w:sz w:val="22"/>
          <w:szCs w:val="22"/>
        </w:rPr>
      </w:pPr>
      <w:r w:rsidRPr="00F00EC7">
        <w:rPr>
          <w:rFonts w:ascii="Georgia" w:hAnsi="Georgia"/>
          <w:sz w:val="22"/>
          <w:szCs w:val="22"/>
        </w:rPr>
        <w:t>ZA: 4, PRZECIW: 0, WSTRZYMAŁ SIĘ: 0, BRAK GŁOSU: 0, NIEOBECNI: 3</w:t>
      </w:r>
    </w:p>
    <w:p w14:paraId="73EDEBF7" w14:textId="77777777" w:rsidR="00532921" w:rsidRPr="00F00EC7" w:rsidRDefault="00532921" w:rsidP="00532921">
      <w:pPr>
        <w:spacing w:after="4" w:line="276" w:lineRule="auto"/>
        <w:ind w:left="142" w:right="14"/>
        <w:jc w:val="both"/>
        <w:rPr>
          <w:rFonts w:ascii="Georgia" w:hAnsi="Georgia"/>
          <w:sz w:val="12"/>
          <w:szCs w:val="12"/>
        </w:rPr>
      </w:pPr>
    </w:p>
    <w:p w14:paraId="098260EA" w14:textId="180C46E7" w:rsidR="00532921" w:rsidRPr="00F00EC7" w:rsidRDefault="00532921" w:rsidP="00532921">
      <w:pPr>
        <w:jc w:val="center"/>
        <w:rPr>
          <w:rFonts w:ascii="Georgia" w:hAnsi="Georgia"/>
          <w:sz w:val="22"/>
          <w:szCs w:val="22"/>
        </w:rPr>
      </w:pPr>
      <w:r w:rsidRPr="00F00EC7">
        <w:rPr>
          <w:rFonts w:ascii="Georgia" w:hAnsi="Georgia"/>
          <w:sz w:val="22"/>
          <w:szCs w:val="22"/>
          <w:u w:val="single"/>
        </w:rPr>
        <w:t>Wyniki imienne:</w:t>
      </w:r>
      <w:r w:rsidRPr="00F00EC7">
        <w:rPr>
          <w:rFonts w:ascii="Georgia" w:hAnsi="Georgia"/>
          <w:sz w:val="22"/>
          <w:szCs w:val="22"/>
        </w:rPr>
        <w:br/>
      </w:r>
      <w:r w:rsidRPr="00F00EC7">
        <w:rPr>
          <w:rFonts w:ascii="Georgia" w:hAnsi="Georgia"/>
          <w:i/>
          <w:iCs/>
          <w:sz w:val="22"/>
          <w:szCs w:val="22"/>
        </w:rPr>
        <w:t>ZA</w:t>
      </w:r>
      <w:r w:rsidRPr="00F00EC7">
        <w:rPr>
          <w:rFonts w:ascii="Georgia" w:hAnsi="Georgia"/>
          <w:sz w:val="22"/>
          <w:szCs w:val="22"/>
        </w:rPr>
        <w:t xml:space="preserve"> </w:t>
      </w:r>
      <w:r w:rsidRPr="00F00EC7">
        <w:rPr>
          <w:rFonts w:ascii="Georgia" w:hAnsi="Georgia"/>
          <w:i/>
          <w:iCs/>
          <w:sz w:val="22"/>
          <w:szCs w:val="22"/>
        </w:rPr>
        <w:t>(4)</w:t>
      </w:r>
    </w:p>
    <w:p w14:paraId="69CC9FFC" w14:textId="77777777" w:rsidR="00532921" w:rsidRPr="00F00EC7" w:rsidRDefault="00532921" w:rsidP="00532921">
      <w:pPr>
        <w:jc w:val="center"/>
        <w:rPr>
          <w:rFonts w:ascii="Georgia" w:hAnsi="Georgia"/>
          <w:sz w:val="22"/>
          <w:szCs w:val="22"/>
        </w:rPr>
      </w:pPr>
      <w:r w:rsidRPr="00F00EC7">
        <w:rPr>
          <w:rFonts w:ascii="Georgia" w:hAnsi="Georgia"/>
          <w:sz w:val="22"/>
          <w:szCs w:val="22"/>
        </w:rPr>
        <w:t>BARTNIK Tomasz Stanisław, CZEPUŁKOWSKA Dorota Grażyna, LASKOWSKI Mariusz, WISZOWATY Andrzej</w:t>
      </w:r>
    </w:p>
    <w:p w14:paraId="6A22827A" w14:textId="77777777" w:rsidR="00532921" w:rsidRPr="00F00EC7" w:rsidRDefault="00532921" w:rsidP="00532921">
      <w:pPr>
        <w:jc w:val="center"/>
        <w:rPr>
          <w:rFonts w:ascii="Georgia" w:hAnsi="Georgia"/>
          <w:i/>
          <w:iCs/>
          <w:sz w:val="22"/>
          <w:szCs w:val="22"/>
        </w:rPr>
      </w:pPr>
      <w:r w:rsidRPr="00F00EC7">
        <w:rPr>
          <w:rFonts w:ascii="Georgia" w:hAnsi="Georgia"/>
          <w:i/>
          <w:iCs/>
          <w:sz w:val="22"/>
          <w:szCs w:val="22"/>
        </w:rPr>
        <w:t>NIEOBECNI (3)</w:t>
      </w:r>
    </w:p>
    <w:p w14:paraId="48F46CCB" w14:textId="77777777" w:rsidR="00532921" w:rsidRPr="00F00EC7" w:rsidRDefault="00532921" w:rsidP="00532921">
      <w:pPr>
        <w:jc w:val="center"/>
        <w:rPr>
          <w:rFonts w:ascii="Georgia" w:hAnsi="Georgia"/>
          <w:sz w:val="22"/>
          <w:szCs w:val="22"/>
        </w:rPr>
      </w:pPr>
      <w:r w:rsidRPr="00F00EC7">
        <w:rPr>
          <w:rFonts w:ascii="Georgia" w:hAnsi="Georgia"/>
          <w:sz w:val="22"/>
          <w:szCs w:val="22"/>
        </w:rPr>
        <w:t>BARTOSZEWICZ Adam, BEZDZIECKI Andrzej, DAWIDOWSKI Robert Stanisław</w:t>
      </w:r>
    </w:p>
    <w:p w14:paraId="7EA96477" w14:textId="77777777" w:rsidR="00F00EC7" w:rsidRDefault="00F00EC7" w:rsidP="00532921">
      <w:pPr>
        <w:jc w:val="center"/>
        <w:rPr>
          <w:rFonts w:ascii="Georgia" w:hAnsi="Georgia"/>
          <w:sz w:val="22"/>
          <w:szCs w:val="22"/>
        </w:rPr>
      </w:pPr>
    </w:p>
    <w:p w14:paraId="3AEC9801" w14:textId="77777777" w:rsidR="00F00EC7" w:rsidRPr="00986D69" w:rsidRDefault="00F00EC7" w:rsidP="00F00EC7">
      <w:pPr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     P</w:t>
      </w:r>
      <w:r w:rsidRPr="00D90789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 w:rsidRPr="00D90789">
        <w:rPr>
          <w:rFonts w:ascii="Georgia" w:hAnsi="Georgia"/>
          <w:i/>
          <w:iCs/>
        </w:rPr>
        <w:t xml:space="preserve"> Komisji</w:t>
      </w:r>
      <w:r>
        <w:rPr>
          <w:rFonts w:ascii="Georgia" w:hAnsi="Georgia"/>
        </w:rPr>
        <w:t xml:space="preserve"> oświadczyła, że ww. projekt został zaopiniowany pozytywnie, „za” 4 głosami, jednogłośnie.</w:t>
      </w:r>
    </w:p>
    <w:p w14:paraId="3446E6CF" w14:textId="77777777" w:rsidR="00532921" w:rsidRPr="00F00EC7" w:rsidRDefault="00532921" w:rsidP="00532921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3F17F76F" w14:textId="61D17118" w:rsidR="005C1C1A" w:rsidRDefault="005C1C1A" w:rsidP="005C1C1A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bCs/>
          <w:i/>
          <w:iCs/>
        </w:rPr>
      </w:pPr>
      <w:r w:rsidRPr="005C1C1A">
        <w:rPr>
          <w:rFonts w:ascii="Georgia" w:hAnsi="Georgia"/>
          <w:b/>
          <w:bCs/>
          <w:i/>
          <w:iCs/>
        </w:rPr>
        <w:t>zmian w Wieloletniej Prognozie Finansowej Powiatu Ełckiego na lata 2026-2032;</w:t>
      </w:r>
    </w:p>
    <w:p w14:paraId="0F0DFBBF" w14:textId="77777777" w:rsidR="00F138BB" w:rsidRDefault="00F138BB" w:rsidP="0033774D">
      <w:pPr>
        <w:spacing w:line="276" w:lineRule="auto"/>
        <w:jc w:val="both"/>
        <w:rPr>
          <w:rFonts w:ascii="Georgia" w:hAnsi="Georgia"/>
          <w:i/>
          <w:iCs/>
        </w:rPr>
      </w:pPr>
    </w:p>
    <w:p w14:paraId="04CE0B26" w14:textId="061225A9" w:rsidR="00F138BB" w:rsidRPr="00F138BB" w:rsidRDefault="00F138BB" w:rsidP="0033774D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B543FD">
        <w:rPr>
          <w:rFonts w:ascii="Georgia" w:hAnsi="Georgia"/>
          <w:i/>
          <w:iCs/>
        </w:rPr>
        <w:t xml:space="preserve">Przewodnicząca </w:t>
      </w:r>
      <w:r>
        <w:rPr>
          <w:rFonts w:ascii="Georgia" w:hAnsi="Georgia"/>
          <w:i/>
          <w:iCs/>
        </w:rPr>
        <w:t xml:space="preserve">D. Czepułkowska </w:t>
      </w:r>
      <w:r w:rsidRPr="00B543FD">
        <w:rPr>
          <w:rFonts w:ascii="Georgia" w:hAnsi="Georgia"/>
        </w:rPr>
        <w:t xml:space="preserve">poinformowała, że </w:t>
      </w:r>
      <w:r>
        <w:rPr>
          <w:rFonts w:ascii="Georgia" w:hAnsi="Georgia"/>
        </w:rPr>
        <w:t xml:space="preserve">oba </w:t>
      </w:r>
      <w:r w:rsidRPr="00B543FD">
        <w:rPr>
          <w:rFonts w:ascii="Georgia" w:hAnsi="Georgia"/>
        </w:rPr>
        <w:t>projekty uchwał Rady Powiatu Ełckiego zostaną p</w:t>
      </w:r>
      <w:r>
        <w:rPr>
          <w:rFonts w:ascii="Georgia" w:hAnsi="Georgia"/>
        </w:rPr>
        <w:t>oddane pod głosowanie</w:t>
      </w:r>
      <w:r w:rsidRPr="00B543FD">
        <w:rPr>
          <w:rFonts w:ascii="Georgia" w:hAnsi="Georgia"/>
        </w:rPr>
        <w:t xml:space="preserve"> oddzielnie, </w:t>
      </w:r>
      <w:r>
        <w:rPr>
          <w:rFonts w:ascii="Georgia" w:hAnsi="Georgia"/>
        </w:rPr>
        <w:t>następnie</w:t>
      </w:r>
      <w:r w:rsidRPr="00B543FD">
        <w:rPr>
          <w:rFonts w:ascii="Georgia" w:hAnsi="Georgia"/>
        </w:rPr>
        <w:t xml:space="preserve"> poprosiła </w:t>
      </w:r>
      <w:r w:rsidRPr="00B543FD">
        <w:rPr>
          <w:rFonts w:ascii="Georgia" w:hAnsi="Georgia"/>
          <w:i/>
          <w:iCs/>
        </w:rPr>
        <w:t>Skarbnik Powiatu</w:t>
      </w:r>
      <w:r w:rsidRPr="00B543FD">
        <w:rPr>
          <w:rFonts w:ascii="Georgia" w:hAnsi="Georgia"/>
        </w:rPr>
        <w:t xml:space="preserve"> o  łączne omówienie obu projektów budżetowych.</w:t>
      </w:r>
    </w:p>
    <w:p w14:paraId="5EF1EC23" w14:textId="267F82EA" w:rsidR="0033774D" w:rsidRPr="00B543FD" w:rsidRDefault="0033774D" w:rsidP="0033774D">
      <w:pPr>
        <w:spacing w:line="276" w:lineRule="auto"/>
        <w:jc w:val="both"/>
        <w:rPr>
          <w:rFonts w:ascii="Georgia" w:hAnsi="Georgia" w:cs="Arial"/>
        </w:rPr>
      </w:pPr>
      <w:r w:rsidRPr="00B543FD">
        <w:rPr>
          <w:rFonts w:ascii="Georgia" w:hAnsi="Georgia"/>
          <w:i/>
          <w:iCs/>
        </w:rPr>
        <w:t xml:space="preserve">     Skarbnik G. </w:t>
      </w:r>
      <w:proofErr w:type="spellStart"/>
      <w:r w:rsidRPr="00B543FD">
        <w:rPr>
          <w:rFonts w:ascii="Georgia" w:hAnsi="Georgia"/>
          <w:i/>
          <w:iCs/>
        </w:rPr>
        <w:t>Boroda</w:t>
      </w:r>
      <w:proofErr w:type="spellEnd"/>
      <w:r w:rsidRPr="00B543FD">
        <w:rPr>
          <w:rFonts w:ascii="Georgia" w:hAnsi="Georgia"/>
        </w:rPr>
        <w:t xml:space="preserve"> poinformowała, że przedstawione w projekcie uchwały  zmiany w </w:t>
      </w:r>
      <w:r>
        <w:rPr>
          <w:rFonts w:ascii="Georgia" w:hAnsi="Georgia"/>
        </w:rPr>
        <w:t> </w:t>
      </w:r>
      <w:r w:rsidRPr="00B543FD">
        <w:rPr>
          <w:rFonts w:ascii="Georgia" w:hAnsi="Georgia"/>
        </w:rPr>
        <w:t>budżecie Powiatu Ełckiego są związane m.in. z</w:t>
      </w:r>
      <w:r w:rsidRPr="0033774D">
        <w:rPr>
          <w:rFonts w:ascii="Georgia" w:hAnsi="Georgia"/>
        </w:rPr>
        <w:t xml:space="preserve"> </w:t>
      </w:r>
      <w:r w:rsidRPr="00B543FD">
        <w:rPr>
          <w:rFonts w:ascii="Georgia" w:hAnsi="Georgia"/>
        </w:rPr>
        <w:t>bieżącą realizacją zadań przez jednostki  organizacyjne Powiatu, a także z otrzymanych decyzji Wojewody Warmińsko-Mazurskiego. Budżet po  dokonanych zmianach wynosi:</w:t>
      </w:r>
    </w:p>
    <w:p w14:paraId="15EA6C65" w14:textId="256BC999" w:rsidR="0033774D" w:rsidRPr="0033774D" w:rsidRDefault="0033774D" w:rsidP="0033774D">
      <w:pPr>
        <w:pStyle w:val="Akapitzlist"/>
        <w:numPr>
          <w:ilvl w:val="0"/>
          <w:numId w:val="5"/>
        </w:numPr>
        <w:spacing w:line="276" w:lineRule="auto"/>
        <w:ind w:right="14"/>
        <w:jc w:val="both"/>
        <w:rPr>
          <w:rFonts w:ascii="Georgia" w:hAnsi="Georgia"/>
        </w:rPr>
      </w:pPr>
      <w:r w:rsidRPr="0033774D">
        <w:rPr>
          <w:rFonts w:ascii="Georgia" w:hAnsi="Georgia"/>
        </w:rPr>
        <w:t xml:space="preserve">Plan dochodów ogółem w wysokości 281 519 537,31 zł, w tym dochody bieżące w </w:t>
      </w:r>
      <w:r>
        <w:rPr>
          <w:rFonts w:ascii="Georgia" w:hAnsi="Georgia"/>
        </w:rPr>
        <w:t> </w:t>
      </w:r>
      <w:r w:rsidRPr="0033774D">
        <w:rPr>
          <w:rFonts w:ascii="Georgia" w:hAnsi="Georgia"/>
        </w:rPr>
        <w:t xml:space="preserve">wysokości 244 669 898,38 zł i dochody majątkowe w wysokości 36 </w:t>
      </w:r>
      <w:r>
        <w:rPr>
          <w:rFonts w:ascii="Georgia" w:hAnsi="Georgia"/>
        </w:rPr>
        <w:t> </w:t>
      </w:r>
      <w:r w:rsidRPr="0033774D">
        <w:rPr>
          <w:rFonts w:ascii="Georgia" w:hAnsi="Georgia"/>
        </w:rPr>
        <w:t xml:space="preserve">849 </w:t>
      </w:r>
      <w:r>
        <w:rPr>
          <w:rFonts w:ascii="Georgia" w:hAnsi="Georgia"/>
        </w:rPr>
        <w:t> </w:t>
      </w:r>
      <w:r w:rsidRPr="0033774D">
        <w:rPr>
          <w:rFonts w:ascii="Georgia" w:hAnsi="Georgia"/>
        </w:rPr>
        <w:t xml:space="preserve">63 </w:t>
      </w:r>
      <w:r>
        <w:rPr>
          <w:rFonts w:ascii="Georgia" w:hAnsi="Georgia"/>
        </w:rPr>
        <w:t> </w:t>
      </w:r>
      <w:r w:rsidRPr="0033774D">
        <w:rPr>
          <w:rFonts w:ascii="Georgia" w:hAnsi="Georgia"/>
        </w:rPr>
        <w:t xml:space="preserve">8,93 </w:t>
      </w:r>
      <w:r>
        <w:rPr>
          <w:rFonts w:ascii="Georgia" w:hAnsi="Georgia"/>
        </w:rPr>
        <w:t> </w:t>
      </w:r>
      <w:r w:rsidRPr="0033774D">
        <w:rPr>
          <w:rFonts w:ascii="Georgia" w:hAnsi="Georgia"/>
        </w:rPr>
        <w:t>zł.</w:t>
      </w:r>
    </w:p>
    <w:p w14:paraId="5D4D1982" w14:textId="3321AC6E" w:rsidR="0033774D" w:rsidRPr="0033774D" w:rsidRDefault="0033774D" w:rsidP="0033774D">
      <w:pPr>
        <w:pStyle w:val="Akapitzlist"/>
        <w:numPr>
          <w:ilvl w:val="0"/>
          <w:numId w:val="5"/>
        </w:numPr>
        <w:spacing w:line="276" w:lineRule="auto"/>
        <w:ind w:right="14"/>
        <w:jc w:val="both"/>
        <w:rPr>
          <w:rFonts w:ascii="Georgia" w:hAnsi="Georgia"/>
        </w:rPr>
      </w:pPr>
      <w:r w:rsidRPr="0033774D">
        <w:rPr>
          <w:rFonts w:ascii="Georgia" w:hAnsi="Georgia"/>
        </w:rPr>
        <w:t xml:space="preserve">Plan wydatków ogółem w wysokości 295 030 996,22 zł, w tym wydatki bieżące w </w:t>
      </w:r>
      <w:r>
        <w:rPr>
          <w:rFonts w:ascii="Georgia" w:hAnsi="Georgia"/>
        </w:rPr>
        <w:t> </w:t>
      </w:r>
      <w:r w:rsidRPr="0033774D">
        <w:rPr>
          <w:rFonts w:ascii="Georgia" w:hAnsi="Georgia"/>
        </w:rPr>
        <w:t>wysokości 249 1 17 971,49 zł i wydatki majątkowe w wysokości 45 913 024,73 zł.</w:t>
      </w:r>
    </w:p>
    <w:p w14:paraId="71D8809E" w14:textId="77777777" w:rsidR="0033774D" w:rsidRPr="0033774D" w:rsidRDefault="0033774D" w:rsidP="0033774D">
      <w:pPr>
        <w:pStyle w:val="Akapitzlist"/>
        <w:numPr>
          <w:ilvl w:val="0"/>
          <w:numId w:val="5"/>
        </w:numPr>
        <w:spacing w:line="276" w:lineRule="auto"/>
        <w:ind w:right="14"/>
        <w:jc w:val="both"/>
        <w:rPr>
          <w:rFonts w:ascii="Georgia" w:hAnsi="Georgia"/>
        </w:rPr>
      </w:pPr>
      <w:r w:rsidRPr="0033774D">
        <w:rPr>
          <w:rFonts w:ascii="Georgia" w:hAnsi="Georgia"/>
        </w:rPr>
        <w:t>Planowany deficyt budżetu w wysokości 13 511 458,91 zł zostanie pokryty przychodami pochodzącymi z:</w:t>
      </w:r>
    </w:p>
    <w:p w14:paraId="19CB18EC" w14:textId="0A1C2AD6" w:rsidR="0033774D" w:rsidRPr="0033774D" w:rsidRDefault="0033774D" w:rsidP="0033774D">
      <w:pPr>
        <w:pStyle w:val="Akapitzlist"/>
        <w:numPr>
          <w:ilvl w:val="0"/>
          <w:numId w:val="6"/>
        </w:numPr>
        <w:spacing w:after="4" w:line="276" w:lineRule="auto"/>
        <w:ind w:right="14"/>
        <w:jc w:val="both"/>
        <w:rPr>
          <w:rFonts w:ascii="Georgia" w:hAnsi="Georgia"/>
        </w:rPr>
      </w:pPr>
      <w:r w:rsidRPr="0033774D">
        <w:rPr>
          <w:rFonts w:ascii="Georgia" w:hAnsi="Georgia"/>
        </w:rPr>
        <w:t>niewykorzystanych środków pieniężnych na rachunku bieżącym budżetu, wynikających z rozliczenia dochodów i wydatków nimi finansowanych związanych ze szczególnymi zasadami wykonywania budżetu określonymi w odrębnych ustawach w kwocie 184 970,89 zł</w:t>
      </w:r>
      <w:r w:rsidRPr="0033774D">
        <w:rPr>
          <w:rFonts w:ascii="Georgia" w:hAnsi="Georgia"/>
        </w:rPr>
        <w:t>;</w:t>
      </w:r>
    </w:p>
    <w:p w14:paraId="1F87E263" w14:textId="6ABBB3AF" w:rsidR="0033774D" w:rsidRPr="0033774D" w:rsidRDefault="0033774D" w:rsidP="0033774D">
      <w:pPr>
        <w:pStyle w:val="Akapitzlist"/>
        <w:numPr>
          <w:ilvl w:val="0"/>
          <w:numId w:val="6"/>
        </w:numPr>
        <w:spacing w:after="4" w:line="276" w:lineRule="auto"/>
        <w:ind w:right="14"/>
        <w:jc w:val="both"/>
        <w:rPr>
          <w:rFonts w:ascii="Georgia" w:hAnsi="Georgia"/>
        </w:rPr>
      </w:pPr>
      <w:r w:rsidRPr="0033774D">
        <w:rPr>
          <w:rFonts w:ascii="Georgia" w:hAnsi="Georgia"/>
        </w:rPr>
        <w:t xml:space="preserve">niewykorzystanych środków pieniężnych na rachunku bieżącym budżetu, wynikających z rozliczenia środków określonych w art. 5 ust. I pkt 2 ustawy o </w:t>
      </w:r>
      <w:r>
        <w:rPr>
          <w:rFonts w:ascii="Georgia" w:hAnsi="Georgia"/>
        </w:rPr>
        <w:t> </w:t>
      </w:r>
      <w:r w:rsidRPr="0033774D">
        <w:rPr>
          <w:rFonts w:ascii="Georgia" w:hAnsi="Georgia"/>
        </w:rPr>
        <w:t>finansach publicznych i dotacji na realizację programu, projektu lub zadania finansowanego z udziałem tych środków w kwocie 3 870 219,67 zł</w:t>
      </w:r>
      <w:r w:rsidRPr="0033774D">
        <w:rPr>
          <w:rFonts w:ascii="Georgia" w:hAnsi="Georgia"/>
        </w:rPr>
        <w:t>;</w:t>
      </w:r>
    </w:p>
    <w:p w14:paraId="3B04C2D6" w14:textId="77777777" w:rsidR="0033774D" w:rsidRDefault="0033774D" w:rsidP="0033774D">
      <w:pPr>
        <w:pStyle w:val="Akapitzlist"/>
        <w:numPr>
          <w:ilvl w:val="0"/>
          <w:numId w:val="6"/>
        </w:numPr>
        <w:spacing w:after="4" w:line="276" w:lineRule="auto"/>
        <w:ind w:right="14"/>
        <w:jc w:val="both"/>
        <w:rPr>
          <w:rFonts w:ascii="Georgia" w:hAnsi="Georgia"/>
        </w:rPr>
      </w:pPr>
      <w:r w:rsidRPr="0033774D">
        <w:rPr>
          <w:rFonts w:ascii="Georgia" w:hAnsi="Georgia"/>
        </w:rPr>
        <w:t>nadwyżki budżetu z lat ubiegłych w kwocie 9 456 268,35 zł.</w:t>
      </w:r>
    </w:p>
    <w:p w14:paraId="2EC1C8D5" w14:textId="6B960492" w:rsidR="0033774D" w:rsidRDefault="0033774D" w:rsidP="0033774D">
      <w:pPr>
        <w:spacing w:line="276" w:lineRule="auto"/>
        <w:ind w:left="142" w:right="86"/>
        <w:jc w:val="both"/>
        <w:rPr>
          <w:rFonts w:ascii="Georgia" w:hAnsi="Georgia"/>
        </w:rPr>
      </w:pPr>
      <w:r w:rsidRPr="0033774D">
        <w:rPr>
          <w:rFonts w:ascii="Georgia" w:hAnsi="Georgia"/>
        </w:rPr>
        <w:t xml:space="preserve">W odniesieniu do branżowej komisji Skarbnik Powiatu wskazała na wprowadzone zmiany związane </w:t>
      </w:r>
      <w:r w:rsidR="00F138BB">
        <w:rPr>
          <w:rFonts w:ascii="Georgia" w:hAnsi="Georgia"/>
        </w:rPr>
        <w:t>są m.in. z</w:t>
      </w:r>
      <w:r w:rsidRPr="0033774D">
        <w:rPr>
          <w:rFonts w:ascii="Georgia" w:hAnsi="Georgia"/>
        </w:rPr>
        <w:t>:</w:t>
      </w:r>
    </w:p>
    <w:p w14:paraId="6BF2A004" w14:textId="16AFA351" w:rsidR="0033774D" w:rsidRPr="0033774D" w:rsidRDefault="0033774D" w:rsidP="0033774D">
      <w:pPr>
        <w:pStyle w:val="Akapitzlist"/>
        <w:numPr>
          <w:ilvl w:val="0"/>
          <w:numId w:val="9"/>
        </w:numPr>
        <w:spacing w:line="276" w:lineRule="auto"/>
        <w:ind w:right="86"/>
        <w:jc w:val="both"/>
        <w:rPr>
          <w:rFonts w:ascii="Georgia" w:hAnsi="Georgia"/>
        </w:rPr>
      </w:pPr>
      <w:r w:rsidRPr="0033774D">
        <w:rPr>
          <w:rFonts w:ascii="Georgia" w:hAnsi="Georgia"/>
        </w:rPr>
        <w:t>decyzją Wojewody Warmińsko — Mazurskiego (pismo znak: FB-I.3 1 11.2.89.2026 z dnia 31.03.2026 r.) zwiększono plan dotacji celowych w rozdziale 75411 Komendy powiatowe Państwowej Straży Pożarnej o kwotę 19 133,00 zł z przeznaczeniem na wydatki związane z przeszkoleniem strażaków Ochotniczych Straży Pożarnych przez Państwową Straż Pożarną</w:t>
      </w:r>
      <w:r>
        <w:rPr>
          <w:rFonts w:ascii="Georgia" w:hAnsi="Georgia"/>
        </w:rPr>
        <w:t>;</w:t>
      </w:r>
    </w:p>
    <w:p w14:paraId="55F1B562" w14:textId="610147C1" w:rsidR="0033774D" w:rsidRPr="0033774D" w:rsidRDefault="0033774D" w:rsidP="0033774D">
      <w:pPr>
        <w:pStyle w:val="Akapitzlist"/>
        <w:numPr>
          <w:ilvl w:val="0"/>
          <w:numId w:val="9"/>
        </w:numPr>
        <w:spacing w:line="276" w:lineRule="auto"/>
        <w:ind w:right="86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d</w:t>
      </w:r>
      <w:r w:rsidRPr="0033774D">
        <w:rPr>
          <w:rFonts w:ascii="Georgia" w:hAnsi="Georgia"/>
        </w:rPr>
        <w:t>ecyzją Wojewody Warmińsko — Mazurskiego (pismo znak: FB-I.3111.2.96.2026 z dnia 02.04.2026 r.) zwiększono plan dotacji celowych w rozdziale 75411 Komendy powiatowe Państwowej Straży Pożarnej o kwotę 91 200,00 zł na sfinansowanie 20 etatów funkcjonariuszy Państwowej Straży Pożarnej planowanych do zatrudnienia w komendach powiatowych</w:t>
      </w:r>
      <w:r>
        <w:rPr>
          <w:rFonts w:ascii="Georgia" w:hAnsi="Georgia"/>
        </w:rPr>
        <w:t>.</w:t>
      </w:r>
    </w:p>
    <w:p w14:paraId="34C85B3A" w14:textId="45715F7D" w:rsidR="0033774D" w:rsidRPr="0033774D" w:rsidRDefault="0033774D" w:rsidP="0033774D">
      <w:pPr>
        <w:pStyle w:val="Akapitzlist"/>
        <w:numPr>
          <w:ilvl w:val="0"/>
          <w:numId w:val="9"/>
        </w:numPr>
        <w:spacing w:line="276" w:lineRule="auto"/>
        <w:ind w:right="86"/>
        <w:jc w:val="both"/>
        <w:rPr>
          <w:rFonts w:ascii="Georgia" w:hAnsi="Georgia"/>
        </w:rPr>
      </w:pPr>
      <w:r>
        <w:rPr>
          <w:rFonts w:ascii="Georgia" w:hAnsi="Georgia"/>
        </w:rPr>
        <w:t>Z</w:t>
      </w:r>
      <w:r w:rsidRPr="0033774D">
        <w:rPr>
          <w:rFonts w:ascii="Georgia" w:hAnsi="Georgia"/>
        </w:rPr>
        <w:t>większone zostały dochody i wydatki w rozdziale 60004 Lokalny transport zbiorowy o kwotę 6 638,70 zł. Zmiany związane są z podpisaniem umowy pomiędzy Powiatem Ełckim a Wojewodą Warmińsko - Mazurskim w sprawie dopłaty w formie dofinansowania zadań własnych w zakresie przewozów autobusowych o charakterze użyteczności publicznej.</w:t>
      </w:r>
    </w:p>
    <w:p w14:paraId="04EF5092" w14:textId="17170B38" w:rsidR="0033774D" w:rsidRPr="00FE0903" w:rsidRDefault="0033774D" w:rsidP="0033774D">
      <w:pPr>
        <w:pStyle w:val="Akapitzlist"/>
        <w:numPr>
          <w:ilvl w:val="0"/>
          <w:numId w:val="9"/>
        </w:numPr>
        <w:spacing w:line="276" w:lineRule="auto"/>
        <w:ind w:right="86"/>
        <w:jc w:val="both"/>
        <w:rPr>
          <w:rFonts w:ascii="Georgia" w:hAnsi="Georgia"/>
        </w:rPr>
      </w:pPr>
      <w:r w:rsidRPr="0033774D">
        <w:rPr>
          <w:rFonts w:ascii="Georgia" w:hAnsi="Georgia"/>
        </w:rPr>
        <w:t xml:space="preserve">Wprowadzono dochody i wydatki na kwotę ogółem 1 260 217,30 zł. Dochody zwiększono </w:t>
      </w:r>
      <w:r w:rsidRPr="0033774D">
        <w:rPr>
          <w:rFonts w:ascii="Georgia" w:hAnsi="Georgia"/>
          <w:noProof/>
        </w:rPr>
        <w:drawing>
          <wp:inline distT="0" distB="0" distL="0" distR="0" wp14:anchorId="7ABB3FE0" wp14:editId="7C8E7686">
            <wp:extent cx="12192" cy="12196"/>
            <wp:effectExtent l="0" t="0" r="0" b="0"/>
            <wp:docPr id="7230" name="Picture 7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" name="Picture 72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774D">
        <w:rPr>
          <w:rFonts w:ascii="Georgia" w:hAnsi="Georgia"/>
        </w:rPr>
        <w:t xml:space="preserve">o kwotę 1 260 217,00 zł w rozdziale 60014 Drogi publiczne powiatowe oraz w rozdziale 60018 Działalność Rządowego Funduszu Rozwoju Dróg o kwotę 0,30 zł. Wydatki zwiększono w rozdziale 75020 Starostwa powiatowe o kwotę 1 </w:t>
      </w:r>
      <w:r w:rsidR="00F84240">
        <w:rPr>
          <w:rFonts w:ascii="Georgia" w:hAnsi="Georgia"/>
        </w:rPr>
        <w:t> </w:t>
      </w:r>
      <w:r w:rsidRPr="0033774D">
        <w:rPr>
          <w:rFonts w:ascii="Georgia" w:hAnsi="Georgia"/>
        </w:rPr>
        <w:t xml:space="preserve">317 </w:t>
      </w:r>
      <w:r w:rsidR="00F84240">
        <w:rPr>
          <w:rFonts w:ascii="Georgia" w:hAnsi="Georgia"/>
        </w:rPr>
        <w:t> </w:t>
      </w:r>
      <w:r w:rsidRPr="0033774D">
        <w:rPr>
          <w:rFonts w:ascii="Georgia" w:hAnsi="Georgia"/>
        </w:rPr>
        <w:t xml:space="preserve">116,00 zł, a zmniejszono w rozdziale 60014 Drogi publiczne powiatowe o </w:t>
      </w:r>
      <w:r w:rsidR="00F84240">
        <w:rPr>
          <w:rFonts w:ascii="Georgia" w:hAnsi="Georgia"/>
        </w:rPr>
        <w:t> </w:t>
      </w:r>
      <w:r w:rsidRPr="0033774D">
        <w:rPr>
          <w:rFonts w:ascii="Georgia" w:hAnsi="Georgia"/>
        </w:rPr>
        <w:t xml:space="preserve">kwotę 56 898,70 zł. Zmiany związane są m.in. ze zmniejszeniem wartości całkowitej zadania inwestycyjnego pn.: „Przebudowa oraz rozbudowa drogi powiatowej nr 1872N na odcinku Ełk — Kałęczyny (km 2+760 — 4+740)” o kwotę 63 355,70 zł oraz zadania pn.: „Zakup </w:t>
      </w:r>
      <w:proofErr w:type="spellStart"/>
      <w:r w:rsidRPr="0033774D">
        <w:rPr>
          <w:rFonts w:ascii="Georgia" w:hAnsi="Georgia"/>
        </w:rPr>
        <w:t>mulczera</w:t>
      </w:r>
      <w:proofErr w:type="spellEnd"/>
      <w:r w:rsidRPr="0033774D">
        <w:rPr>
          <w:rFonts w:ascii="Georgia" w:hAnsi="Georgia"/>
        </w:rPr>
        <w:t>” o kwotę 4 060,00 zł. Powyższe zmiany spowodowane są także wprowadzeniem pięciu nowych zadań inwestycyjnych jednorocznych pn.:</w:t>
      </w:r>
      <w:r w:rsidRPr="0033774D">
        <w:rPr>
          <w:rFonts w:ascii="Georgia" w:hAnsi="Georgia"/>
        </w:rPr>
        <w:t xml:space="preserve"> </w:t>
      </w:r>
      <w:r w:rsidRPr="0033774D">
        <w:rPr>
          <w:rFonts w:ascii="Georgia" w:hAnsi="Georgia"/>
        </w:rPr>
        <w:t xml:space="preserve">„Modernizacja budynku garażowego” o </w:t>
      </w:r>
      <w:r w:rsidR="00F84240">
        <w:rPr>
          <w:rFonts w:ascii="Georgia" w:hAnsi="Georgia"/>
        </w:rPr>
        <w:t> </w:t>
      </w:r>
      <w:r w:rsidRPr="0033774D">
        <w:rPr>
          <w:rFonts w:ascii="Georgia" w:hAnsi="Georgia"/>
        </w:rPr>
        <w:t>wartości całkowitej 200 000,00 zł</w:t>
      </w:r>
      <w:r w:rsidRPr="0033774D">
        <w:rPr>
          <w:rFonts w:ascii="Georgia" w:hAnsi="Georgia"/>
        </w:rPr>
        <w:t xml:space="preserve">; </w:t>
      </w:r>
      <w:r w:rsidRPr="0033774D">
        <w:rPr>
          <w:rFonts w:ascii="Georgia" w:hAnsi="Georgia"/>
        </w:rPr>
        <w:t>„Zakup ciągnika rolniczego” o wartości całkowitej 550 000,00 zł</w:t>
      </w:r>
      <w:r w:rsidRPr="0033774D">
        <w:rPr>
          <w:rFonts w:ascii="Georgia" w:hAnsi="Georgia"/>
        </w:rPr>
        <w:t xml:space="preserve">; </w:t>
      </w:r>
      <w:r w:rsidRPr="0033774D">
        <w:rPr>
          <w:rFonts w:ascii="Georgia" w:hAnsi="Georgia"/>
        </w:rPr>
        <w:t>„Zakup piaskarki” o wartości całkowitej 110 000,00 zł</w:t>
      </w:r>
      <w:r w:rsidRPr="0033774D">
        <w:rPr>
          <w:rFonts w:ascii="Georgia" w:hAnsi="Georgia"/>
        </w:rPr>
        <w:t xml:space="preserve">; </w:t>
      </w:r>
      <w:r w:rsidRPr="0033774D">
        <w:rPr>
          <w:rFonts w:ascii="Georgia" w:hAnsi="Georgia"/>
        </w:rPr>
        <w:t>„Zakup dwóch pługów odśnieżnych” o wartości całkowitej 75 000,00 zł</w:t>
      </w:r>
      <w:r w:rsidRPr="0033774D">
        <w:rPr>
          <w:rFonts w:ascii="Georgia" w:hAnsi="Georgia"/>
        </w:rPr>
        <w:t xml:space="preserve">; </w:t>
      </w:r>
      <w:r w:rsidRPr="0033774D">
        <w:rPr>
          <w:rFonts w:ascii="Georgia" w:hAnsi="Georgia"/>
        </w:rPr>
        <w:t>„Zakup podnośnika koszowego” o wartości całkowitej 330 000,00 zł.</w:t>
      </w:r>
    </w:p>
    <w:p w14:paraId="47F8243E" w14:textId="4328D155" w:rsidR="00F84240" w:rsidRPr="00F84240" w:rsidRDefault="0033774D" w:rsidP="00F84240">
      <w:pPr>
        <w:pStyle w:val="Akapitzlist"/>
        <w:numPr>
          <w:ilvl w:val="0"/>
          <w:numId w:val="9"/>
        </w:numPr>
        <w:spacing w:line="276" w:lineRule="auto"/>
        <w:ind w:right="14"/>
        <w:jc w:val="both"/>
        <w:rPr>
          <w:rFonts w:ascii="Georgia" w:hAnsi="Georgia"/>
        </w:rPr>
      </w:pPr>
      <w:r w:rsidRPr="0033774D">
        <w:rPr>
          <w:rFonts w:ascii="Georgia" w:hAnsi="Georgia"/>
        </w:rPr>
        <w:t xml:space="preserve">Przesunięte zostały środki w wysokości 7 000,00 zł w planie wydatków rozdziału 70005 Gospodarka gruntami i nieruchomościami. </w:t>
      </w:r>
      <w:r w:rsidR="00F84240">
        <w:rPr>
          <w:rFonts w:ascii="Georgia" w:hAnsi="Georgia"/>
        </w:rPr>
        <w:t>Ś</w:t>
      </w:r>
      <w:r w:rsidRPr="0033774D">
        <w:rPr>
          <w:rFonts w:ascii="Georgia" w:hAnsi="Georgia"/>
        </w:rPr>
        <w:t>rodki zostaną przeznaczone na koszty obsługi notarialnej, opłaty wieczystoksięgowe oraz realizację podziału geodezyjnego w związku z ustanowieniem służebności i aktem zamiany nieruchomości Skarbu Państwa.</w:t>
      </w:r>
    </w:p>
    <w:p w14:paraId="343AC52F" w14:textId="3C221462" w:rsidR="0033774D" w:rsidRPr="00F84240" w:rsidRDefault="0033774D" w:rsidP="00F84240">
      <w:pPr>
        <w:pStyle w:val="Akapitzlist"/>
        <w:numPr>
          <w:ilvl w:val="0"/>
          <w:numId w:val="9"/>
        </w:numPr>
        <w:spacing w:line="276" w:lineRule="auto"/>
        <w:ind w:right="14"/>
        <w:jc w:val="both"/>
        <w:rPr>
          <w:rFonts w:ascii="Georgia" w:hAnsi="Georgia"/>
        </w:rPr>
      </w:pPr>
      <w:r w:rsidRPr="00F84240">
        <w:rPr>
          <w:rFonts w:ascii="Georgia" w:hAnsi="Georgia"/>
        </w:rPr>
        <w:t xml:space="preserve">Środki w wysokości 23 357,00 zł przeniesiono w planie wydatków rozdziału 75411 Komendy powiatowe Państwowej Straży Pożarnej. Środki zostaną wykorzystane na przeglądy sprzętu KPPSP w Ełku, wypłatę nagród funkcjonariuszy, którzy zastępowali funkcjonariuszy przebywających na zwolnieniach, nagrody i dodatki zadaniowe pracowników Korpusu Służby Cywilnej oraz składki na ubezpieczenie społeczne i Fundusz Pracy, a także odpis na Zakładowy Fundusz </w:t>
      </w:r>
      <w:r w:rsidR="00F84240" w:rsidRPr="00F84240">
        <w:rPr>
          <w:rFonts w:ascii="Georgia" w:hAnsi="Georgia"/>
        </w:rPr>
        <w:t>Ś</w:t>
      </w:r>
      <w:r w:rsidRPr="00F84240">
        <w:rPr>
          <w:rFonts w:ascii="Georgia" w:hAnsi="Georgia"/>
        </w:rPr>
        <w:t>wiadczeń Socjalnych.</w:t>
      </w:r>
    </w:p>
    <w:p w14:paraId="0B9E00B1" w14:textId="77777777" w:rsidR="00F84240" w:rsidRPr="00F84240" w:rsidRDefault="00F84240" w:rsidP="00F84240">
      <w:pPr>
        <w:spacing w:line="276" w:lineRule="auto"/>
        <w:ind w:right="14"/>
        <w:jc w:val="both"/>
        <w:rPr>
          <w:rFonts w:ascii="Georgia" w:hAnsi="Georgia"/>
        </w:rPr>
      </w:pPr>
      <w:r w:rsidRPr="00F84240">
        <w:rPr>
          <w:rFonts w:ascii="Georgia" w:hAnsi="Georgia"/>
        </w:rPr>
        <w:t xml:space="preserve">Wobec braku głosów w powyższej sprawie </w:t>
      </w:r>
      <w:r w:rsidRPr="00F84240">
        <w:rPr>
          <w:rFonts w:ascii="Georgia" w:hAnsi="Georgia"/>
          <w:i/>
          <w:iCs/>
        </w:rPr>
        <w:t xml:space="preserve">Przewodnicząca </w:t>
      </w:r>
      <w:r w:rsidRPr="00F84240">
        <w:rPr>
          <w:rFonts w:ascii="Georgia" w:hAnsi="Georgia"/>
        </w:rPr>
        <w:t>przystąpiła do głosowania.</w:t>
      </w:r>
    </w:p>
    <w:p w14:paraId="6C98387D" w14:textId="77777777" w:rsidR="0033774D" w:rsidRPr="00FC3484" w:rsidRDefault="0033774D" w:rsidP="0033774D">
      <w:pPr>
        <w:spacing w:line="276" w:lineRule="auto"/>
        <w:ind w:right="86"/>
        <w:jc w:val="both"/>
        <w:rPr>
          <w:rFonts w:ascii="Georgia" w:hAnsi="Georgia"/>
          <w:sz w:val="12"/>
          <w:szCs w:val="12"/>
        </w:rPr>
      </w:pPr>
    </w:p>
    <w:p w14:paraId="4A049B70" w14:textId="08085486" w:rsidR="00FC3484" w:rsidRPr="00CB11FC" w:rsidRDefault="00FC3484" w:rsidP="00FC3484">
      <w:pPr>
        <w:pStyle w:val="Tekstpodstawowywcity"/>
        <w:spacing w:after="0" w:line="240" w:lineRule="auto"/>
        <w:ind w:left="0"/>
        <w:jc w:val="both"/>
        <w:rPr>
          <w:rStyle w:val="Pogrubienie"/>
          <w:rFonts w:ascii="Georgia" w:hAnsi="Georgia"/>
          <w:b w:val="0"/>
          <w:bCs w:val="0"/>
        </w:rPr>
      </w:pPr>
      <w:r w:rsidRPr="00C102EB">
        <w:rPr>
          <w:rFonts w:ascii="Georgia" w:hAnsi="Georgia"/>
          <w:b/>
          <w:bCs/>
          <w:u w:val="single"/>
        </w:rPr>
        <w:t>Głosowano w sprawie:</w:t>
      </w:r>
      <w:r w:rsidRPr="00C102EB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zaopiniowania projektu uchwały Rady Powiatu Ełckiego w sprawie </w:t>
      </w:r>
      <w:r w:rsidRPr="00594A36">
        <w:rPr>
          <w:rFonts w:ascii="Georgia" w:hAnsi="Georgia"/>
        </w:rPr>
        <w:t>zmian w Wieloletniej Prognozie Finansowej Powiatu Ełckiego na lata 2026-203</w:t>
      </w:r>
      <w:r w:rsidR="00FE0903">
        <w:rPr>
          <w:rFonts w:ascii="Georgia" w:hAnsi="Georgia"/>
        </w:rPr>
        <w:t>2</w:t>
      </w:r>
      <w:r w:rsidRPr="00594A36">
        <w:rPr>
          <w:rFonts w:ascii="Georgia" w:hAnsi="Georgia"/>
        </w:rPr>
        <w:t>.</w:t>
      </w:r>
    </w:p>
    <w:p w14:paraId="2DCBF75F" w14:textId="77777777" w:rsidR="00FC3484" w:rsidRPr="00104ACE" w:rsidRDefault="00FC3484" w:rsidP="00FC3484">
      <w:pPr>
        <w:jc w:val="both"/>
        <w:rPr>
          <w:rStyle w:val="Pogrubienie"/>
          <w:rFonts w:ascii="Georgia" w:eastAsiaTheme="majorEastAsia" w:hAnsi="Georgia"/>
          <w:sz w:val="22"/>
          <w:szCs w:val="22"/>
          <w:u w:val="single"/>
        </w:rPr>
      </w:pPr>
      <w:r w:rsidRPr="00104ACE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3C0CE2D7" w14:textId="77777777" w:rsidR="00FE0903" w:rsidRPr="0069634B" w:rsidRDefault="00FE0903" w:rsidP="00FE0903">
      <w:pPr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 xml:space="preserve">ZA: </w:t>
      </w:r>
      <w:r>
        <w:rPr>
          <w:rFonts w:ascii="Georgia" w:hAnsi="Georgia"/>
          <w:sz w:val="22"/>
          <w:szCs w:val="22"/>
        </w:rPr>
        <w:t>6</w:t>
      </w:r>
      <w:r w:rsidRPr="0069634B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1</w:t>
      </w:r>
    </w:p>
    <w:p w14:paraId="5567182A" w14:textId="77777777" w:rsidR="00FE0903" w:rsidRPr="0069634B" w:rsidRDefault="00FE0903" w:rsidP="00FE0903">
      <w:pPr>
        <w:rPr>
          <w:sz w:val="12"/>
          <w:szCs w:val="12"/>
        </w:rPr>
      </w:pPr>
    </w:p>
    <w:p w14:paraId="5C583ECE" w14:textId="77777777" w:rsidR="00EB58CE" w:rsidRDefault="00EB58CE" w:rsidP="00FE0903">
      <w:pPr>
        <w:jc w:val="center"/>
        <w:rPr>
          <w:rFonts w:ascii="Georgia" w:hAnsi="Georgia"/>
          <w:sz w:val="22"/>
          <w:szCs w:val="22"/>
          <w:u w:val="single"/>
        </w:rPr>
      </w:pPr>
    </w:p>
    <w:p w14:paraId="6F16D6BA" w14:textId="357ECBAB" w:rsidR="00FE0903" w:rsidRPr="0069634B" w:rsidRDefault="00FE0903" w:rsidP="00FE0903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  <w:u w:val="single"/>
        </w:rPr>
        <w:lastRenderedPageBreak/>
        <w:t>Wyniki imienne:</w:t>
      </w:r>
      <w:r w:rsidRPr="0069634B">
        <w:rPr>
          <w:rFonts w:ascii="Georgia" w:hAnsi="Georgia"/>
          <w:sz w:val="22"/>
          <w:szCs w:val="22"/>
        </w:rPr>
        <w:br/>
      </w:r>
      <w:r w:rsidRPr="0069634B">
        <w:rPr>
          <w:rFonts w:ascii="Georgia" w:hAnsi="Georgia"/>
          <w:i/>
          <w:iCs/>
          <w:sz w:val="22"/>
          <w:szCs w:val="22"/>
        </w:rPr>
        <w:t>ZA</w:t>
      </w:r>
      <w:r w:rsidRPr="0069634B">
        <w:rPr>
          <w:rFonts w:ascii="Georgia" w:hAnsi="Georgia"/>
          <w:sz w:val="22"/>
          <w:szCs w:val="22"/>
        </w:rPr>
        <w:t xml:space="preserve"> </w:t>
      </w:r>
      <w:r w:rsidRPr="0069634B">
        <w:rPr>
          <w:rFonts w:ascii="Georgia" w:hAnsi="Georgia"/>
          <w:i/>
          <w:iCs/>
          <w:sz w:val="22"/>
          <w:szCs w:val="22"/>
        </w:rPr>
        <w:t>(</w:t>
      </w:r>
      <w:r>
        <w:rPr>
          <w:rFonts w:ascii="Georgia" w:hAnsi="Georgia"/>
          <w:i/>
          <w:iCs/>
          <w:sz w:val="22"/>
          <w:szCs w:val="22"/>
        </w:rPr>
        <w:t>6</w:t>
      </w:r>
      <w:r w:rsidRPr="0069634B">
        <w:rPr>
          <w:rFonts w:ascii="Georgia" w:hAnsi="Georgia"/>
          <w:i/>
          <w:iCs/>
          <w:sz w:val="22"/>
          <w:szCs w:val="22"/>
        </w:rPr>
        <w:t>)</w:t>
      </w:r>
    </w:p>
    <w:p w14:paraId="5A3884BF" w14:textId="77777777" w:rsidR="00FE0903" w:rsidRDefault="00FE0903" w:rsidP="00FE0903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BARTNIK Tomasz Stanisław</w:t>
      </w:r>
      <w:r>
        <w:rPr>
          <w:rFonts w:ascii="Georgia" w:hAnsi="Georgia"/>
          <w:sz w:val="22"/>
          <w:szCs w:val="22"/>
        </w:rPr>
        <w:t xml:space="preserve">, </w:t>
      </w:r>
      <w:r w:rsidRPr="0069634B">
        <w:rPr>
          <w:rFonts w:ascii="Georgia" w:hAnsi="Georgia"/>
          <w:sz w:val="22"/>
          <w:szCs w:val="22"/>
        </w:rPr>
        <w:t>BARTOSZEWICZ Adam, CZEPUŁKOWSKA Dorota Grażyna, DAWIDOWSKI Robert Stanisław, LASKOWSKI Mariusz, WISZOWATY Andrzej</w:t>
      </w:r>
    </w:p>
    <w:p w14:paraId="454971DF" w14:textId="77777777" w:rsidR="00FE0903" w:rsidRPr="009732D3" w:rsidRDefault="00FE0903" w:rsidP="00FE0903">
      <w:pPr>
        <w:jc w:val="center"/>
        <w:rPr>
          <w:rFonts w:ascii="Georgia" w:hAnsi="Georgia"/>
          <w:i/>
          <w:iCs/>
          <w:sz w:val="22"/>
          <w:szCs w:val="22"/>
        </w:rPr>
      </w:pPr>
      <w:r w:rsidRPr="009732D3">
        <w:rPr>
          <w:rFonts w:ascii="Georgia" w:hAnsi="Georgia"/>
          <w:i/>
          <w:iCs/>
          <w:sz w:val="22"/>
          <w:szCs w:val="22"/>
        </w:rPr>
        <w:t>NIEOBECNI (1)</w:t>
      </w:r>
    </w:p>
    <w:p w14:paraId="2DA253BA" w14:textId="77777777" w:rsidR="00FE0903" w:rsidRDefault="00FE0903" w:rsidP="00FE0903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BEZDZIECKI Andrzej</w:t>
      </w:r>
    </w:p>
    <w:p w14:paraId="770681C8" w14:textId="01FCD0D0" w:rsidR="0033774D" w:rsidRPr="00F00EC7" w:rsidRDefault="0033774D" w:rsidP="0033774D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1BEB5CE6" w14:textId="79D6A7B4" w:rsidR="00F00EC7" w:rsidRPr="00986D69" w:rsidRDefault="00F00EC7" w:rsidP="00F00EC7">
      <w:pPr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     P</w:t>
      </w:r>
      <w:r w:rsidRPr="00D90789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 w:rsidRPr="00D90789">
        <w:rPr>
          <w:rFonts w:ascii="Georgia" w:hAnsi="Georgia"/>
          <w:i/>
          <w:iCs/>
        </w:rPr>
        <w:t xml:space="preserve"> Komisji</w:t>
      </w:r>
      <w:r>
        <w:rPr>
          <w:rFonts w:ascii="Georgia" w:hAnsi="Georgia"/>
        </w:rPr>
        <w:t xml:space="preserve"> oświadczyła, że ww. projekt został zaopiniowany pozytywnie, „za” </w:t>
      </w:r>
      <w:r>
        <w:rPr>
          <w:rFonts w:ascii="Georgia" w:hAnsi="Georgia"/>
        </w:rPr>
        <w:t>6</w:t>
      </w:r>
      <w:r>
        <w:rPr>
          <w:rFonts w:ascii="Georgia" w:hAnsi="Georgia"/>
        </w:rPr>
        <w:t xml:space="preserve"> głosami, jednogłośnie.</w:t>
      </w:r>
    </w:p>
    <w:p w14:paraId="5C849890" w14:textId="77777777" w:rsidR="0033774D" w:rsidRPr="00DB454F" w:rsidRDefault="0033774D" w:rsidP="005C1C1A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157C3C30" w14:textId="30CBBC24" w:rsidR="005C1C1A" w:rsidRPr="005C1C1A" w:rsidRDefault="005C1C1A" w:rsidP="005C1C1A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bCs/>
          <w:i/>
          <w:iCs/>
        </w:rPr>
      </w:pPr>
      <w:r w:rsidRPr="005C1C1A">
        <w:rPr>
          <w:rFonts w:ascii="Georgia" w:hAnsi="Georgia"/>
          <w:b/>
          <w:bCs/>
          <w:i/>
          <w:iCs/>
        </w:rPr>
        <w:t>zmian w budżecie Powiatu Ełckiego na 2026 r.</w:t>
      </w:r>
    </w:p>
    <w:p w14:paraId="066B456B" w14:textId="77777777" w:rsidR="00E44DC2" w:rsidRPr="00550A12" w:rsidRDefault="00E44DC2" w:rsidP="00E44DC2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193B1A4F" w14:textId="6731467F" w:rsidR="00FE0903" w:rsidRPr="00550A12" w:rsidRDefault="00FE0903" w:rsidP="00E44DC2">
      <w:pPr>
        <w:jc w:val="both"/>
        <w:rPr>
          <w:rFonts w:ascii="Georgia" w:hAnsi="Georgia"/>
          <w:b/>
          <w:bCs/>
          <w:i/>
          <w:iCs/>
          <w:sz w:val="22"/>
          <w:szCs w:val="22"/>
        </w:rPr>
      </w:pPr>
      <w:r w:rsidRPr="00550A12">
        <w:rPr>
          <w:rFonts w:ascii="Georgia" w:hAnsi="Georgia"/>
          <w:b/>
          <w:bCs/>
          <w:sz w:val="22"/>
          <w:szCs w:val="22"/>
          <w:u w:val="single"/>
        </w:rPr>
        <w:t>Głosowano w sprawie:</w:t>
      </w:r>
      <w:r w:rsidRPr="00550A12">
        <w:rPr>
          <w:rFonts w:ascii="Georgia" w:hAnsi="Georgia"/>
          <w:sz w:val="22"/>
          <w:szCs w:val="22"/>
        </w:rPr>
        <w:t xml:space="preserve"> zaopiniowania projektu uchwały Rady Powiatu Ełckiego w </w:t>
      </w:r>
      <w:r w:rsidR="00550A12" w:rsidRPr="00550A12">
        <w:rPr>
          <w:rFonts w:ascii="Georgia" w:hAnsi="Georgia"/>
          <w:sz w:val="22"/>
          <w:szCs w:val="22"/>
        </w:rPr>
        <w:t> </w:t>
      </w:r>
      <w:r w:rsidRPr="00550A12">
        <w:rPr>
          <w:rFonts w:ascii="Georgia" w:hAnsi="Georgia"/>
          <w:sz w:val="22"/>
          <w:szCs w:val="22"/>
        </w:rPr>
        <w:t>sprawie zmian w</w:t>
      </w:r>
      <w:r w:rsidR="00550A12" w:rsidRPr="00550A12">
        <w:rPr>
          <w:rFonts w:ascii="Georgia" w:hAnsi="Georgia"/>
          <w:sz w:val="22"/>
          <w:szCs w:val="22"/>
        </w:rPr>
        <w:t xml:space="preserve"> budżecie Powiatu Ełckiego na 2026 r.</w:t>
      </w:r>
    </w:p>
    <w:p w14:paraId="74BB8190" w14:textId="6C6B6EB7" w:rsidR="00550A12" w:rsidRPr="00550A12" w:rsidRDefault="00550A12" w:rsidP="00550A12">
      <w:pPr>
        <w:jc w:val="both"/>
        <w:rPr>
          <w:rFonts w:ascii="Georgia" w:eastAsiaTheme="majorEastAsia" w:hAnsi="Georgia"/>
          <w:b/>
          <w:bCs/>
          <w:sz w:val="22"/>
          <w:szCs w:val="22"/>
          <w:u w:val="single"/>
        </w:rPr>
      </w:pPr>
      <w:r w:rsidRPr="00550A12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5B0DED3C" w14:textId="481F52E2" w:rsidR="00FE0903" w:rsidRPr="00550A12" w:rsidRDefault="00FE0903" w:rsidP="00FE0903">
      <w:pPr>
        <w:rPr>
          <w:rFonts w:ascii="Georgia" w:hAnsi="Georgia"/>
          <w:sz w:val="22"/>
          <w:szCs w:val="22"/>
        </w:rPr>
      </w:pPr>
      <w:r w:rsidRPr="00550A12">
        <w:rPr>
          <w:rFonts w:ascii="Georgia" w:hAnsi="Georgia"/>
          <w:sz w:val="22"/>
          <w:szCs w:val="22"/>
        </w:rPr>
        <w:t xml:space="preserve">ZA: </w:t>
      </w:r>
      <w:r w:rsidRPr="00550A12">
        <w:rPr>
          <w:rFonts w:ascii="Georgia" w:hAnsi="Georgia"/>
          <w:sz w:val="22"/>
          <w:szCs w:val="22"/>
        </w:rPr>
        <w:t>5</w:t>
      </w:r>
      <w:r w:rsidRPr="00550A12">
        <w:rPr>
          <w:rFonts w:ascii="Georgia" w:hAnsi="Georgia"/>
          <w:sz w:val="22"/>
          <w:szCs w:val="22"/>
        </w:rPr>
        <w:t xml:space="preserve">, PRZECIW: 0, WSTRZYMAŁ SIĘ: </w:t>
      </w:r>
      <w:r w:rsidRPr="00550A12">
        <w:rPr>
          <w:rFonts w:ascii="Georgia" w:hAnsi="Georgia"/>
          <w:sz w:val="22"/>
          <w:szCs w:val="22"/>
        </w:rPr>
        <w:t>1</w:t>
      </w:r>
      <w:r w:rsidRPr="00550A12">
        <w:rPr>
          <w:rFonts w:ascii="Georgia" w:hAnsi="Georgia"/>
          <w:sz w:val="22"/>
          <w:szCs w:val="22"/>
        </w:rPr>
        <w:t>, BRAK GŁOSU: 0, NIEOBECNI: 1</w:t>
      </w:r>
    </w:p>
    <w:p w14:paraId="4053095D" w14:textId="77777777" w:rsidR="00FE0903" w:rsidRPr="00550A12" w:rsidRDefault="00FE0903" w:rsidP="00FE0903">
      <w:pPr>
        <w:rPr>
          <w:sz w:val="12"/>
          <w:szCs w:val="12"/>
        </w:rPr>
      </w:pPr>
    </w:p>
    <w:p w14:paraId="4C9B0435" w14:textId="5D37D2E6" w:rsidR="00FE0903" w:rsidRPr="00550A12" w:rsidRDefault="00FE0903" w:rsidP="00FE0903">
      <w:pPr>
        <w:jc w:val="center"/>
        <w:rPr>
          <w:rFonts w:ascii="Georgia" w:hAnsi="Georgia"/>
          <w:sz w:val="22"/>
          <w:szCs w:val="22"/>
        </w:rPr>
      </w:pPr>
      <w:r w:rsidRPr="00550A12">
        <w:rPr>
          <w:rFonts w:ascii="Georgia" w:hAnsi="Georgia"/>
          <w:sz w:val="22"/>
          <w:szCs w:val="22"/>
          <w:u w:val="single"/>
        </w:rPr>
        <w:t>Wyniki imienne:</w:t>
      </w:r>
      <w:r w:rsidRPr="00550A12">
        <w:rPr>
          <w:rFonts w:ascii="Georgia" w:hAnsi="Georgia"/>
          <w:sz w:val="22"/>
          <w:szCs w:val="22"/>
        </w:rPr>
        <w:br/>
      </w:r>
      <w:r w:rsidRPr="00550A12">
        <w:rPr>
          <w:rFonts w:ascii="Georgia" w:hAnsi="Georgia"/>
          <w:i/>
          <w:iCs/>
          <w:sz w:val="22"/>
          <w:szCs w:val="22"/>
        </w:rPr>
        <w:t>ZA</w:t>
      </w:r>
      <w:r w:rsidRPr="00550A12">
        <w:rPr>
          <w:rFonts w:ascii="Georgia" w:hAnsi="Georgia"/>
          <w:sz w:val="22"/>
          <w:szCs w:val="22"/>
        </w:rPr>
        <w:t xml:space="preserve"> </w:t>
      </w:r>
      <w:r w:rsidRPr="00550A12">
        <w:rPr>
          <w:rFonts w:ascii="Georgia" w:hAnsi="Georgia"/>
          <w:i/>
          <w:iCs/>
          <w:sz w:val="22"/>
          <w:szCs w:val="22"/>
        </w:rPr>
        <w:t>(</w:t>
      </w:r>
      <w:r w:rsidRPr="00550A12">
        <w:rPr>
          <w:rFonts w:ascii="Georgia" w:hAnsi="Georgia"/>
          <w:i/>
          <w:iCs/>
          <w:sz w:val="22"/>
          <w:szCs w:val="22"/>
        </w:rPr>
        <w:t>5</w:t>
      </w:r>
      <w:r w:rsidRPr="00550A12">
        <w:rPr>
          <w:rFonts w:ascii="Georgia" w:hAnsi="Georgia"/>
          <w:i/>
          <w:iCs/>
          <w:sz w:val="22"/>
          <w:szCs w:val="22"/>
        </w:rPr>
        <w:t>)</w:t>
      </w:r>
    </w:p>
    <w:p w14:paraId="71FD53C5" w14:textId="18752251" w:rsidR="00FE0903" w:rsidRPr="00550A12" w:rsidRDefault="00FE0903" w:rsidP="00FE0903">
      <w:pPr>
        <w:jc w:val="center"/>
        <w:rPr>
          <w:rFonts w:ascii="Georgia" w:hAnsi="Georgia"/>
          <w:sz w:val="22"/>
          <w:szCs w:val="22"/>
        </w:rPr>
      </w:pPr>
      <w:r w:rsidRPr="00550A12">
        <w:rPr>
          <w:rFonts w:ascii="Georgia" w:hAnsi="Georgia"/>
          <w:sz w:val="22"/>
          <w:szCs w:val="22"/>
        </w:rPr>
        <w:t>BARTOSZEWICZ Adam, CZEPUŁKOWSKA Dorota Grażyna, DAWIDOWSKI Robert Stanisław, LASKOWSKI Mariusz, WISZOWATY Andrzej</w:t>
      </w:r>
    </w:p>
    <w:p w14:paraId="1608052D" w14:textId="7200CD55" w:rsidR="00FE0903" w:rsidRPr="00550A12" w:rsidRDefault="00FE0903" w:rsidP="00FE0903">
      <w:pPr>
        <w:jc w:val="center"/>
        <w:rPr>
          <w:rFonts w:ascii="Georgia" w:hAnsi="Georgia"/>
          <w:i/>
          <w:iCs/>
          <w:sz w:val="22"/>
          <w:szCs w:val="22"/>
        </w:rPr>
      </w:pPr>
      <w:r w:rsidRPr="00550A12">
        <w:rPr>
          <w:rFonts w:ascii="Georgia" w:hAnsi="Georgia"/>
          <w:i/>
          <w:iCs/>
          <w:sz w:val="22"/>
          <w:szCs w:val="22"/>
        </w:rPr>
        <w:t>WSTRZYMAŁ SIĘ (1)</w:t>
      </w:r>
    </w:p>
    <w:p w14:paraId="4F413A1B" w14:textId="33241063" w:rsidR="00FE0903" w:rsidRPr="00550A12" w:rsidRDefault="00FE0903" w:rsidP="00FE0903">
      <w:pPr>
        <w:jc w:val="center"/>
        <w:rPr>
          <w:rFonts w:ascii="Georgia" w:hAnsi="Georgia"/>
          <w:i/>
          <w:iCs/>
          <w:sz w:val="22"/>
          <w:szCs w:val="22"/>
        </w:rPr>
      </w:pPr>
      <w:r w:rsidRPr="00550A12">
        <w:rPr>
          <w:rFonts w:ascii="Georgia" w:hAnsi="Georgia"/>
          <w:sz w:val="22"/>
          <w:szCs w:val="22"/>
        </w:rPr>
        <w:t>BARTNIK Tomasz Stanisław</w:t>
      </w:r>
    </w:p>
    <w:p w14:paraId="1E83A9B3" w14:textId="77777777" w:rsidR="00FE0903" w:rsidRPr="00550A12" w:rsidRDefault="00FE0903" w:rsidP="00FE0903">
      <w:pPr>
        <w:jc w:val="center"/>
        <w:rPr>
          <w:rFonts w:ascii="Georgia" w:hAnsi="Georgia"/>
          <w:i/>
          <w:iCs/>
          <w:sz w:val="22"/>
          <w:szCs w:val="22"/>
        </w:rPr>
      </w:pPr>
      <w:r w:rsidRPr="00550A12">
        <w:rPr>
          <w:rFonts w:ascii="Georgia" w:hAnsi="Georgia"/>
          <w:i/>
          <w:iCs/>
          <w:sz w:val="22"/>
          <w:szCs w:val="22"/>
        </w:rPr>
        <w:t>NIEOBECNI (1)</w:t>
      </w:r>
    </w:p>
    <w:p w14:paraId="3C11F8B1" w14:textId="77777777" w:rsidR="00FE0903" w:rsidRPr="00550A12" w:rsidRDefault="00FE0903" w:rsidP="00FE0903">
      <w:pPr>
        <w:jc w:val="center"/>
        <w:rPr>
          <w:rFonts w:ascii="Georgia" w:hAnsi="Georgia"/>
          <w:sz w:val="22"/>
          <w:szCs w:val="22"/>
        </w:rPr>
      </w:pPr>
      <w:r w:rsidRPr="00550A12">
        <w:rPr>
          <w:rFonts w:ascii="Georgia" w:hAnsi="Georgia"/>
          <w:sz w:val="22"/>
          <w:szCs w:val="22"/>
        </w:rPr>
        <w:t>BEZDZIECKI Andrzej</w:t>
      </w:r>
    </w:p>
    <w:p w14:paraId="6EBCDFE6" w14:textId="77777777" w:rsidR="00FE0903" w:rsidRPr="00DB454F" w:rsidRDefault="00FE0903" w:rsidP="00E44DC2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4676EA79" w14:textId="52D57A9A" w:rsidR="00FE0903" w:rsidRDefault="00DB454F" w:rsidP="00E44DC2">
      <w:pPr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>
        <w:rPr>
          <w:rFonts w:ascii="Georgia" w:hAnsi="Georgia"/>
          <w:i/>
          <w:iCs/>
        </w:rPr>
        <w:t>P</w:t>
      </w:r>
      <w:r w:rsidRPr="00D90789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 w:rsidRPr="00D90789">
        <w:rPr>
          <w:rFonts w:ascii="Georgia" w:hAnsi="Georgia"/>
          <w:i/>
          <w:iCs/>
        </w:rPr>
        <w:t xml:space="preserve"> </w:t>
      </w:r>
      <w:r>
        <w:rPr>
          <w:rFonts w:ascii="Georgia" w:hAnsi="Georgia"/>
        </w:rPr>
        <w:t xml:space="preserve">oświadczyła, że ww. projekt został zaopiniowany pozytywnie, „za” </w:t>
      </w:r>
      <w:r w:rsidR="006C400C">
        <w:rPr>
          <w:rFonts w:ascii="Georgia" w:hAnsi="Georgia"/>
        </w:rPr>
        <w:t> </w:t>
      </w:r>
      <w:r>
        <w:rPr>
          <w:rFonts w:ascii="Georgia" w:hAnsi="Georgia"/>
        </w:rPr>
        <w:t xml:space="preserve">5 </w:t>
      </w:r>
      <w:r>
        <w:rPr>
          <w:rFonts w:ascii="Georgia" w:hAnsi="Georgia"/>
        </w:rPr>
        <w:t xml:space="preserve">głosami, </w:t>
      </w:r>
      <w:r>
        <w:rPr>
          <w:rFonts w:ascii="Georgia" w:hAnsi="Georgia"/>
        </w:rPr>
        <w:t>przy 1 głosie „wstrzymującym się”.</w:t>
      </w:r>
    </w:p>
    <w:p w14:paraId="67760D75" w14:textId="77777777" w:rsidR="00DB454F" w:rsidRPr="00DB454F" w:rsidRDefault="00DB454F" w:rsidP="00E44DC2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2C958633" w14:textId="034BCD20" w:rsidR="00E44DC2" w:rsidRPr="00E44DC2" w:rsidRDefault="00E44DC2" w:rsidP="00E44DC2">
      <w:pPr>
        <w:jc w:val="both"/>
        <w:rPr>
          <w:rFonts w:ascii="Georgia" w:hAnsi="Georgia"/>
          <w:b/>
          <w:bCs/>
          <w:i/>
          <w:iCs/>
        </w:rPr>
      </w:pPr>
      <w:r w:rsidRPr="00E44DC2">
        <w:rPr>
          <w:rFonts w:ascii="Georgia" w:hAnsi="Georgia"/>
          <w:b/>
          <w:bCs/>
          <w:i/>
          <w:iCs/>
        </w:rPr>
        <w:t xml:space="preserve">Ad. 6 </w:t>
      </w:r>
      <w:r w:rsidRPr="00E44DC2">
        <w:rPr>
          <w:rFonts w:ascii="Georgia" w:hAnsi="Georgia"/>
          <w:b/>
          <w:bCs/>
          <w:i/>
          <w:iCs/>
        </w:rPr>
        <w:t>Sprawy różne.</w:t>
      </w:r>
    </w:p>
    <w:p w14:paraId="0A126D6C" w14:textId="77777777" w:rsidR="007457D3" w:rsidRPr="001560C5" w:rsidRDefault="007457D3" w:rsidP="009732D3">
      <w:pPr>
        <w:spacing w:line="276" w:lineRule="auto"/>
        <w:jc w:val="both"/>
        <w:rPr>
          <w:sz w:val="12"/>
          <w:szCs w:val="12"/>
        </w:rPr>
      </w:pPr>
    </w:p>
    <w:p w14:paraId="7767BA04" w14:textId="728C3EF8" w:rsidR="00E44DC2" w:rsidRDefault="007457D3" w:rsidP="007457D3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C84DBC">
        <w:rPr>
          <w:rFonts w:ascii="Georgia" w:hAnsi="Georgia"/>
          <w:i/>
          <w:iCs/>
        </w:rPr>
        <w:t>Przewodnicząca Komisji</w:t>
      </w:r>
      <w:r w:rsidRPr="007457D3">
        <w:rPr>
          <w:rFonts w:ascii="Georgia" w:hAnsi="Georgia"/>
        </w:rPr>
        <w:t xml:space="preserve"> otworzyła dyskusję, w której odniosła się do spotkania zorganizowanego w siedzibie firmy </w:t>
      </w:r>
      <w:proofErr w:type="spellStart"/>
      <w:r w:rsidRPr="007457D3">
        <w:rPr>
          <w:rFonts w:ascii="Georgia" w:hAnsi="Georgia"/>
        </w:rPr>
        <w:t>Energoutil</w:t>
      </w:r>
      <w:proofErr w:type="spellEnd"/>
      <w:r w:rsidRPr="007457D3">
        <w:rPr>
          <w:rFonts w:ascii="Georgia" w:hAnsi="Georgia"/>
        </w:rPr>
        <w:t xml:space="preserve"> Sp. z o.o.. Wskazała, że organizator zaprosił wszystkich radnych, a celem spotkania było przedstawienie informacji dotyczących planowanych działań oraz zmian organizacyjnych i technologicznych w </w:t>
      </w:r>
      <w:r>
        <w:rPr>
          <w:rFonts w:ascii="Georgia" w:hAnsi="Georgia"/>
        </w:rPr>
        <w:t> </w:t>
      </w:r>
      <w:r w:rsidRPr="007457D3">
        <w:rPr>
          <w:rFonts w:ascii="Georgia" w:hAnsi="Georgia"/>
        </w:rPr>
        <w:t>zakładzie w najbliższych latach.</w:t>
      </w:r>
    </w:p>
    <w:p w14:paraId="087D11AF" w14:textId="701D88F2" w:rsidR="001560C5" w:rsidRDefault="001560C5" w:rsidP="007457D3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1560C5">
        <w:rPr>
          <w:rFonts w:ascii="Georgia" w:hAnsi="Georgia"/>
          <w:i/>
          <w:iCs/>
        </w:rPr>
        <w:t xml:space="preserve">Radny </w:t>
      </w:r>
      <w:r w:rsidRPr="001560C5">
        <w:rPr>
          <w:rFonts w:ascii="Georgia" w:hAnsi="Georgia"/>
          <w:i/>
          <w:iCs/>
        </w:rPr>
        <w:t>T. Bartnik</w:t>
      </w:r>
      <w:r w:rsidRPr="001560C5">
        <w:rPr>
          <w:rFonts w:ascii="Georgia" w:hAnsi="Georgia"/>
        </w:rPr>
        <w:t xml:space="preserve"> poddał pod rozw</w:t>
      </w:r>
      <w:r w:rsidR="00CD6A90">
        <w:rPr>
          <w:rFonts w:ascii="Georgia" w:hAnsi="Georgia"/>
        </w:rPr>
        <w:t>agę</w:t>
      </w:r>
      <w:r w:rsidRPr="001560C5">
        <w:rPr>
          <w:rFonts w:ascii="Georgia" w:hAnsi="Georgia"/>
        </w:rPr>
        <w:t xml:space="preserve"> pomysł przekształcenia Powiatowego Zarządu Dróg w zakład budżetowy</w:t>
      </w:r>
      <w:r w:rsidR="00CD6A90">
        <w:rPr>
          <w:rFonts w:ascii="Georgia" w:hAnsi="Georgia"/>
        </w:rPr>
        <w:t xml:space="preserve">. W </w:t>
      </w:r>
      <w:r w:rsidRPr="001560C5">
        <w:rPr>
          <w:rFonts w:ascii="Georgia" w:hAnsi="Georgia"/>
        </w:rPr>
        <w:t xml:space="preserve">ocenie </w:t>
      </w:r>
      <w:r w:rsidR="00CD6A90">
        <w:rPr>
          <w:rFonts w:ascii="Georgia" w:hAnsi="Georgia"/>
        </w:rPr>
        <w:t>Radnego,</w:t>
      </w:r>
      <w:r w:rsidRPr="001560C5">
        <w:rPr>
          <w:rFonts w:ascii="Georgia" w:hAnsi="Georgia"/>
        </w:rPr>
        <w:t xml:space="preserve"> umożliwiłoby</w:t>
      </w:r>
      <w:r w:rsidR="00CD6A90">
        <w:rPr>
          <w:rFonts w:ascii="Georgia" w:hAnsi="Georgia"/>
        </w:rPr>
        <w:t xml:space="preserve"> to </w:t>
      </w:r>
      <w:r w:rsidRPr="001560C5">
        <w:rPr>
          <w:rFonts w:ascii="Georgia" w:hAnsi="Georgia"/>
        </w:rPr>
        <w:t>jednostce świadczenie usług na rzecz innych gmin oraz miasta, a tym samym generowa</w:t>
      </w:r>
      <w:r w:rsidR="00CD6A90">
        <w:rPr>
          <w:rFonts w:ascii="Georgia" w:hAnsi="Georgia"/>
        </w:rPr>
        <w:t>ło</w:t>
      </w:r>
      <w:r w:rsidRPr="001560C5">
        <w:rPr>
          <w:rFonts w:ascii="Georgia" w:hAnsi="Georgia"/>
        </w:rPr>
        <w:t xml:space="preserve"> dodatko</w:t>
      </w:r>
      <w:r w:rsidR="00CD6A90">
        <w:rPr>
          <w:rFonts w:ascii="Georgia" w:hAnsi="Georgia"/>
        </w:rPr>
        <w:t>we</w:t>
      </w:r>
      <w:r w:rsidRPr="001560C5">
        <w:rPr>
          <w:rFonts w:ascii="Georgia" w:hAnsi="Georgia"/>
        </w:rPr>
        <w:t xml:space="preserve"> dochod</w:t>
      </w:r>
      <w:r w:rsidR="00CD6A90">
        <w:rPr>
          <w:rFonts w:ascii="Georgia" w:hAnsi="Georgia"/>
        </w:rPr>
        <w:t>y</w:t>
      </w:r>
      <w:r w:rsidRPr="001560C5">
        <w:rPr>
          <w:rFonts w:ascii="Georgia" w:hAnsi="Georgia"/>
        </w:rPr>
        <w:t>. Wskazał również, że środki planowane na zakup sprzętu mogłyby zostać przeznaczone na realizację inwestycji drogowych, przygotowanie dokumentacji projektowej lub spłatę zadłużenia.</w:t>
      </w:r>
    </w:p>
    <w:p w14:paraId="082C8C77" w14:textId="0A5F3D20" w:rsidR="001560C5" w:rsidRPr="007457D3" w:rsidRDefault="001560C5" w:rsidP="007457D3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Wobec braku innych spraw różnych </w:t>
      </w:r>
      <w:r w:rsidRPr="001560C5">
        <w:rPr>
          <w:rFonts w:ascii="Georgia" w:hAnsi="Georgia"/>
          <w:i/>
          <w:iCs/>
        </w:rPr>
        <w:t xml:space="preserve">Przewodnicząca </w:t>
      </w:r>
      <w:r>
        <w:rPr>
          <w:rFonts w:ascii="Georgia" w:hAnsi="Georgia"/>
        </w:rPr>
        <w:t>zamknęła posiedzenie komisji.</w:t>
      </w:r>
    </w:p>
    <w:p w14:paraId="28950164" w14:textId="77777777" w:rsidR="007457D3" w:rsidRDefault="007457D3" w:rsidP="009732D3">
      <w:pPr>
        <w:spacing w:line="276" w:lineRule="auto"/>
        <w:jc w:val="both"/>
        <w:rPr>
          <w:sz w:val="12"/>
          <w:szCs w:val="12"/>
        </w:rPr>
      </w:pPr>
    </w:p>
    <w:p w14:paraId="62F5E36D" w14:textId="77777777" w:rsidR="00CD6A90" w:rsidRPr="00CD6A90" w:rsidRDefault="00CD6A90" w:rsidP="009732D3">
      <w:pPr>
        <w:spacing w:line="276" w:lineRule="auto"/>
        <w:jc w:val="both"/>
        <w:rPr>
          <w:sz w:val="12"/>
          <w:szCs w:val="12"/>
        </w:rPr>
      </w:pPr>
    </w:p>
    <w:p w14:paraId="39390147" w14:textId="0E22C10A" w:rsidR="007457D3" w:rsidRDefault="007457D3" w:rsidP="00CD6A90">
      <w:pPr>
        <w:pStyle w:val="Tekstpodstawowy"/>
        <w:jc w:val="center"/>
        <w:rPr>
          <w:rFonts w:ascii="Georgia" w:hAnsi="Georgia"/>
        </w:rPr>
      </w:pPr>
      <w:r w:rsidRPr="004B641B">
        <w:rPr>
          <w:rFonts w:ascii="Georgia" w:hAnsi="Georgia"/>
        </w:rPr>
        <w:t>Na tym protokół zakończono.</w:t>
      </w:r>
    </w:p>
    <w:p w14:paraId="4D1EC1FF" w14:textId="77777777" w:rsidR="00CD6A90" w:rsidRPr="00CD6A90" w:rsidRDefault="00CD6A90" w:rsidP="00CD6A90">
      <w:pPr>
        <w:pStyle w:val="Tekstpodstawowy"/>
        <w:jc w:val="center"/>
        <w:rPr>
          <w:rFonts w:ascii="Georgia" w:hAnsi="Georgia"/>
          <w:sz w:val="12"/>
          <w:szCs w:val="12"/>
        </w:rPr>
      </w:pPr>
    </w:p>
    <w:p w14:paraId="5AF2C115" w14:textId="77777777" w:rsidR="007457D3" w:rsidRPr="00420768" w:rsidRDefault="007457D3" w:rsidP="007457D3">
      <w:pPr>
        <w:spacing w:line="276" w:lineRule="auto"/>
        <w:jc w:val="center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b/>
          <w:bCs/>
        </w:rPr>
        <w:t xml:space="preserve">                                               </w:t>
      </w:r>
      <w:r w:rsidRPr="00420768">
        <w:rPr>
          <w:rFonts w:ascii="Georgia" w:hAnsi="Georgia"/>
          <w:b/>
          <w:bCs/>
          <w:i/>
          <w:iCs/>
        </w:rPr>
        <w:t xml:space="preserve">Przewodniczący Komisji Ochrony Środowiska, </w:t>
      </w:r>
    </w:p>
    <w:p w14:paraId="2DE616A0" w14:textId="77777777" w:rsidR="007457D3" w:rsidRDefault="007457D3" w:rsidP="007457D3">
      <w:pPr>
        <w:spacing w:line="276" w:lineRule="auto"/>
        <w:ind w:left="2832"/>
        <w:rPr>
          <w:rFonts w:ascii="Georgia" w:hAnsi="Georgia"/>
        </w:rPr>
      </w:pPr>
      <w:r w:rsidRPr="00420768">
        <w:rPr>
          <w:rFonts w:ascii="Georgia" w:hAnsi="Georgia"/>
          <w:b/>
          <w:bCs/>
          <w:i/>
          <w:iCs/>
        </w:rPr>
        <w:t xml:space="preserve">                Rolnictwa i Porządku Publicznego</w:t>
      </w:r>
      <w:r>
        <w:rPr>
          <w:rFonts w:ascii="Georgia" w:hAnsi="Georgia"/>
        </w:rPr>
        <w:br/>
      </w:r>
    </w:p>
    <w:p w14:paraId="6EFEC35A" w14:textId="77777777" w:rsidR="007457D3" w:rsidRDefault="007457D3" w:rsidP="007457D3">
      <w:pPr>
        <w:spacing w:line="276" w:lineRule="auto"/>
        <w:ind w:left="2124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 Dorota Grażyna Czepułkowska</w:t>
      </w:r>
      <w:r>
        <w:rPr>
          <w:rFonts w:ascii="Georgia" w:hAnsi="Georgia"/>
        </w:rPr>
        <w:t xml:space="preserve"> ……………………………………. </w:t>
      </w:r>
    </w:p>
    <w:p w14:paraId="3E993B9F" w14:textId="77777777" w:rsidR="007457D3" w:rsidRDefault="007457D3" w:rsidP="007457D3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Protokołowała:</w:t>
      </w:r>
    </w:p>
    <w:p w14:paraId="7A974EE8" w14:textId="58E1CDA6" w:rsidR="007457D3" w:rsidRDefault="007457D3" w:rsidP="00CD6A90">
      <w:pPr>
        <w:spacing w:line="276" w:lineRule="auto"/>
      </w:pPr>
      <w:r>
        <w:rPr>
          <w:rFonts w:ascii="Georgia" w:hAnsi="Georgia"/>
          <w:i/>
          <w:iCs/>
        </w:rPr>
        <w:t>Karolina Sudak</w:t>
      </w:r>
      <w:r>
        <w:rPr>
          <w:rFonts w:ascii="Georgia" w:hAnsi="Georgia"/>
        </w:rPr>
        <w:t xml:space="preserve">  ………..</w:t>
      </w:r>
    </w:p>
    <w:sectPr w:rsidR="007457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5699B" w14:textId="77777777" w:rsidR="00B75BA9" w:rsidRDefault="00B75BA9" w:rsidP="009732D3">
      <w:r>
        <w:separator/>
      </w:r>
    </w:p>
  </w:endnote>
  <w:endnote w:type="continuationSeparator" w:id="0">
    <w:p w14:paraId="3A29FC6A" w14:textId="77777777" w:rsidR="00B75BA9" w:rsidRDefault="00B75BA9" w:rsidP="0097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rgia" w:hAnsi="Georgia"/>
        <w:i/>
        <w:iCs/>
      </w:rPr>
      <w:id w:val="121196578"/>
      <w:docPartObj>
        <w:docPartGallery w:val="Page Numbers (Bottom of Page)"/>
        <w:docPartUnique/>
      </w:docPartObj>
    </w:sdtPr>
    <w:sdtContent>
      <w:sdt>
        <w:sdtPr>
          <w:rPr>
            <w:rFonts w:ascii="Georgia" w:hAnsi="Georgia"/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8A79FA" w14:textId="33ABDDE7" w:rsidR="00EB58CE" w:rsidRPr="00EB58CE" w:rsidRDefault="00EB58CE">
            <w:pPr>
              <w:pStyle w:val="Stopka"/>
              <w:jc w:val="right"/>
              <w:rPr>
                <w:rFonts w:ascii="Georgia" w:hAnsi="Georgia"/>
                <w:i/>
                <w:iCs/>
              </w:rPr>
            </w:pPr>
            <w:r w:rsidRPr="00EB58CE">
              <w:rPr>
                <w:rFonts w:ascii="Georgia" w:hAnsi="Georgia"/>
                <w:i/>
                <w:iCs/>
              </w:rPr>
              <w:t xml:space="preserve">Strona </w:t>
            </w:r>
            <w:r w:rsidRPr="00EB58CE">
              <w:rPr>
                <w:rFonts w:ascii="Georgia" w:hAnsi="Georgia"/>
                <w:b/>
                <w:bCs/>
                <w:i/>
                <w:iCs/>
              </w:rPr>
              <w:fldChar w:fldCharType="begin"/>
            </w:r>
            <w:r w:rsidRPr="00EB58CE">
              <w:rPr>
                <w:rFonts w:ascii="Georgia" w:hAnsi="Georgia"/>
                <w:b/>
                <w:bCs/>
                <w:i/>
                <w:iCs/>
              </w:rPr>
              <w:instrText>PAGE</w:instrText>
            </w:r>
            <w:r w:rsidRPr="00EB58CE">
              <w:rPr>
                <w:rFonts w:ascii="Georgia" w:hAnsi="Georgia"/>
                <w:b/>
                <w:bCs/>
                <w:i/>
                <w:iCs/>
              </w:rPr>
              <w:fldChar w:fldCharType="separate"/>
            </w:r>
            <w:r w:rsidRPr="00EB58CE">
              <w:rPr>
                <w:rFonts w:ascii="Georgia" w:hAnsi="Georgia"/>
                <w:b/>
                <w:bCs/>
                <w:i/>
                <w:iCs/>
              </w:rPr>
              <w:t>2</w:t>
            </w:r>
            <w:r w:rsidRPr="00EB58CE">
              <w:rPr>
                <w:rFonts w:ascii="Georgia" w:hAnsi="Georgia"/>
                <w:b/>
                <w:bCs/>
                <w:i/>
                <w:iCs/>
              </w:rPr>
              <w:fldChar w:fldCharType="end"/>
            </w:r>
            <w:r w:rsidRPr="00EB58CE">
              <w:rPr>
                <w:rFonts w:ascii="Georgia" w:hAnsi="Georgia"/>
                <w:i/>
                <w:iCs/>
              </w:rPr>
              <w:t xml:space="preserve"> z </w:t>
            </w:r>
            <w:r w:rsidRPr="00EB58CE">
              <w:rPr>
                <w:rFonts w:ascii="Georgia" w:hAnsi="Georgia"/>
                <w:b/>
                <w:bCs/>
                <w:i/>
                <w:iCs/>
              </w:rPr>
              <w:fldChar w:fldCharType="begin"/>
            </w:r>
            <w:r w:rsidRPr="00EB58CE">
              <w:rPr>
                <w:rFonts w:ascii="Georgia" w:hAnsi="Georgia"/>
                <w:b/>
                <w:bCs/>
                <w:i/>
                <w:iCs/>
              </w:rPr>
              <w:instrText>NUMPAGES</w:instrText>
            </w:r>
            <w:r w:rsidRPr="00EB58CE">
              <w:rPr>
                <w:rFonts w:ascii="Georgia" w:hAnsi="Georgia"/>
                <w:b/>
                <w:bCs/>
                <w:i/>
                <w:iCs/>
              </w:rPr>
              <w:fldChar w:fldCharType="separate"/>
            </w:r>
            <w:r w:rsidRPr="00EB58CE">
              <w:rPr>
                <w:rFonts w:ascii="Georgia" w:hAnsi="Georgia"/>
                <w:b/>
                <w:bCs/>
                <w:i/>
                <w:iCs/>
              </w:rPr>
              <w:t>2</w:t>
            </w:r>
            <w:r w:rsidRPr="00EB58CE">
              <w:rPr>
                <w:rFonts w:ascii="Georgia" w:hAnsi="Georgia"/>
                <w:b/>
                <w:bCs/>
                <w:i/>
                <w:iCs/>
              </w:rPr>
              <w:fldChar w:fldCharType="end"/>
            </w:r>
          </w:p>
        </w:sdtContent>
      </w:sdt>
    </w:sdtContent>
  </w:sdt>
  <w:p w14:paraId="546F5F71" w14:textId="77777777" w:rsidR="00EB58CE" w:rsidRDefault="00EB58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D2928" w14:textId="77777777" w:rsidR="00B75BA9" w:rsidRDefault="00B75BA9" w:rsidP="009732D3">
      <w:r>
        <w:separator/>
      </w:r>
    </w:p>
  </w:footnote>
  <w:footnote w:type="continuationSeparator" w:id="0">
    <w:p w14:paraId="480C4833" w14:textId="77777777" w:rsidR="00B75BA9" w:rsidRDefault="00B75BA9" w:rsidP="00973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E090" w14:textId="2557A418" w:rsidR="009732D3" w:rsidRDefault="009732D3" w:rsidP="009732D3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bookmarkStart w:id="0" w:name="_Hlk219110029"/>
    <w:r>
      <w:rPr>
        <w:rFonts w:ascii="Georgia" w:hAnsi="Georgia"/>
        <w:b/>
        <w:bCs/>
        <w:i/>
        <w:iCs/>
      </w:rPr>
      <w:t>20</w:t>
    </w:r>
    <w:r w:rsidRPr="00C655FC">
      <w:rPr>
        <w:rFonts w:ascii="Georgia" w:hAnsi="Georgia"/>
        <w:i/>
        <w:iCs/>
      </w:rPr>
      <w:t xml:space="preserve"> Komisja Ochrony Środowiska, Rolnictwa i Porządku Publicznego</w:t>
    </w:r>
  </w:p>
  <w:p w14:paraId="3215EA67" w14:textId="24F10146" w:rsidR="009732D3" w:rsidRDefault="009732D3" w:rsidP="009732D3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r w:rsidRPr="00C655FC">
      <w:rPr>
        <w:rFonts w:ascii="Georgia" w:hAnsi="Georgia"/>
        <w:i/>
        <w:iCs/>
      </w:rPr>
      <w:t xml:space="preserve">Rady Powiatu Ełckiego VII kadencji z dnia </w:t>
    </w:r>
    <w:r>
      <w:rPr>
        <w:rFonts w:ascii="Georgia" w:hAnsi="Georgia"/>
        <w:i/>
        <w:iCs/>
      </w:rPr>
      <w:t>2</w:t>
    </w:r>
    <w:r>
      <w:rPr>
        <w:rFonts w:ascii="Georgia" w:hAnsi="Georgia"/>
        <w:i/>
        <w:iCs/>
      </w:rPr>
      <w:t>2 kwietnia</w:t>
    </w:r>
    <w:r w:rsidRPr="00C655FC">
      <w:rPr>
        <w:rFonts w:ascii="Georgia" w:hAnsi="Georgia"/>
        <w:i/>
        <w:iCs/>
      </w:rPr>
      <w:t xml:space="preserve"> 202</w:t>
    </w:r>
    <w:r>
      <w:rPr>
        <w:rFonts w:ascii="Georgia" w:hAnsi="Georgia"/>
        <w:i/>
        <w:iCs/>
      </w:rPr>
      <w:t>6</w:t>
    </w:r>
    <w:r w:rsidRPr="00C655FC">
      <w:rPr>
        <w:rFonts w:ascii="Georgia" w:hAnsi="Georgia"/>
        <w:i/>
        <w:iCs/>
      </w:rPr>
      <w:t xml:space="preserve"> r.</w:t>
    </w:r>
  </w:p>
  <w:bookmarkEnd w:id="0"/>
  <w:p w14:paraId="57022BAB" w14:textId="77777777" w:rsidR="009732D3" w:rsidRPr="009732D3" w:rsidRDefault="009732D3" w:rsidP="009732D3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195" style="width:9pt;height:3pt" coordsize="" o:spt="100" o:bullet="t" adj="0,,0" path="" stroked="f">
        <v:stroke joinstyle="miter"/>
        <v:imagedata r:id="rId1" o:title="image30"/>
        <v:formulas/>
        <v:path o:connecttype="segments"/>
      </v:shape>
    </w:pict>
  </w:numPicBullet>
  <w:abstractNum w:abstractNumId="0" w15:restartNumberingAfterBreak="0">
    <w:nsid w:val="0697099A"/>
    <w:multiLevelType w:val="hybridMultilevel"/>
    <w:tmpl w:val="6650AC7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309EA"/>
    <w:multiLevelType w:val="hybridMultilevel"/>
    <w:tmpl w:val="319693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15AC"/>
    <w:multiLevelType w:val="hybridMultilevel"/>
    <w:tmpl w:val="45BE11E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6D6D50"/>
    <w:multiLevelType w:val="hybridMultilevel"/>
    <w:tmpl w:val="A4CCAE24"/>
    <w:lvl w:ilvl="0" w:tplc="146E231A">
      <w:start w:val="2"/>
      <w:numFmt w:val="decimal"/>
      <w:lvlText w:val="%1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4AB8F2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2E5F6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1EC47A">
      <w:start w:val="1"/>
      <w:numFmt w:val="decimal"/>
      <w:lvlText w:val="%4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FC61CE">
      <w:start w:val="1"/>
      <w:numFmt w:val="lowerLetter"/>
      <w:lvlText w:val="%5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22AAD8">
      <w:start w:val="1"/>
      <w:numFmt w:val="lowerRoman"/>
      <w:lvlText w:val="%6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A4ADBA">
      <w:start w:val="1"/>
      <w:numFmt w:val="decimal"/>
      <w:lvlText w:val="%7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A0DBA6">
      <w:start w:val="1"/>
      <w:numFmt w:val="lowerLetter"/>
      <w:lvlText w:val="%8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5A5F34">
      <w:start w:val="1"/>
      <w:numFmt w:val="lowerRoman"/>
      <w:lvlText w:val="%9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E35090"/>
    <w:multiLevelType w:val="hybridMultilevel"/>
    <w:tmpl w:val="BF583C8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15A16D0"/>
    <w:multiLevelType w:val="hybridMultilevel"/>
    <w:tmpl w:val="6650AC72"/>
    <w:lvl w:ilvl="0" w:tplc="41944AD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B3413"/>
    <w:multiLevelType w:val="hybridMultilevel"/>
    <w:tmpl w:val="F52073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5B00C8"/>
    <w:multiLevelType w:val="hybridMultilevel"/>
    <w:tmpl w:val="2F4E4F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DE3441"/>
    <w:multiLevelType w:val="hybridMultilevel"/>
    <w:tmpl w:val="9F040E7C"/>
    <w:lvl w:ilvl="0" w:tplc="EAA0839C">
      <w:start w:val="1"/>
      <w:numFmt w:val="bullet"/>
      <w:lvlText w:val="•"/>
      <w:lvlPicBulletId w:val="0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26E6B4">
      <w:start w:val="1"/>
      <w:numFmt w:val="bullet"/>
      <w:lvlText w:val="o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F6F34C">
      <w:start w:val="1"/>
      <w:numFmt w:val="bullet"/>
      <w:lvlText w:val="▪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2A0D12">
      <w:start w:val="1"/>
      <w:numFmt w:val="bullet"/>
      <w:lvlText w:val="•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FC044C">
      <w:start w:val="1"/>
      <w:numFmt w:val="bullet"/>
      <w:lvlText w:val="o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B4C1C2">
      <w:start w:val="1"/>
      <w:numFmt w:val="bullet"/>
      <w:lvlText w:val="▪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A5C40">
      <w:start w:val="1"/>
      <w:numFmt w:val="bullet"/>
      <w:lvlText w:val="•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8C9BE4">
      <w:start w:val="1"/>
      <w:numFmt w:val="bullet"/>
      <w:lvlText w:val="o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D8A81E">
      <w:start w:val="1"/>
      <w:numFmt w:val="bullet"/>
      <w:lvlText w:val="▪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9027067">
    <w:abstractNumId w:val="5"/>
  </w:num>
  <w:num w:numId="2" w16cid:durableId="428237904">
    <w:abstractNumId w:val="0"/>
  </w:num>
  <w:num w:numId="3" w16cid:durableId="338896711">
    <w:abstractNumId w:val="1"/>
  </w:num>
  <w:num w:numId="4" w16cid:durableId="143357186">
    <w:abstractNumId w:val="3"/>
  </w:num>
  <w:num w:numId="5" w16cid:durableId="2011903632">
    <w:abstractNumId w:val="6"/>
  </w:num>
  <w:num w:numId="6" w16cid:durableId="2104255194">
    <w:abstractNumId w:val="2"/>
  </w:num>
  <w:num w:numId="7" w16cid:durableId="926303016">
    <w:abstractNumId w:val="4"/>
  </w:num>
  <w:num w:numId="8" w16cid:durableId="635256734">
    <w:abstractNumId w:val="8"/>
  </w:num>
  <w:num w:numId="9" w16cid:durableId="10871151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93"/>
    <w:rsid w:val="00012C25"/>
    <w:rsid w:val="0011058C"/>
    <w:rsid w:val="00122BD4"/>
    <w:rsid w:val="001560C5"/>
    <w:rsid w:val="00193D2E"/>
    <w:rsid w:val="001B7DCB"/>
    <w:rsid w:val="002470DA"/>
    <w:rsid w:val="002C153E"/>
    <w:rsid w:val="0033774D"/>
    <w:rsid w:val="00357F57"/>
    <w:rsid w:val="003C52AF"/>
    <w:rsid w:val="0049103A"/>
    <w:rsid w:val="00532921"/>
    <w:rsid w:val="00550A12"/>
    <w:rsid w:val="005C1C1A"/>
    <w:rsid w:val="005C5B5A"/>
    <w:rsid w:val="00623DF6"/>
    <w:rsid w:val="006C400C"/>
    <w:rsid w:val="006D1654"/>
    <w:rsid w:val="00745593"/>
    <w:rsid w:val="007457D3"/>
    <w:rsid w:val="009732D3"/>
    <w:rsid w:val="0099357E"/>
    <w:rsid w:val="00B75BA9"/>
    <w:rsid w:val="00BA2A7D"/>
    <w:rsid w:val="00C610F6"/>
    <w:rsid w:val="00C6166D"/>
    <w:rsid w:val="00C84DBC"/>
    <w:rsid w:val="00CD6A90"/>
    <w:rsid w:val="00CE7FDA"/>
    <w:rsid w:val="00DB454F"/>
    <w:rsid w:val="00E44DC2"/>
    <w:rsid w:val="00EB58CE"/>
    <w:rsid w:val="00F00EC7"/>
    <w:rsid w:val="00F138BB"/>
    <w:rsid w:val="00F84240"/>
    <w:rsid w:val="00FC3484"/>
    <w:rsid w:val="00FE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547F"/>
  <w15:chartTrackingRefBased/>
  <w15:docId w15:val="{D10EF64C-8290-42B5-B3A6-D353EFD5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DC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5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5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5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5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55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55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55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55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55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5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5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5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55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55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55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55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55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55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55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5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5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5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5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55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55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55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5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55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559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B7DC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732D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732D3"/>
    <w:pPr>
      <w:spacing w:after="120" w:line="254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732D3"/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732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2D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32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2D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7457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57D3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2152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109</cp:revision>
  <dcterms:created xsi:type="dcterms:W3CDTF">2026-05-25T06:46:00Z</dcterms:created>
  <dcterms:modified xsi:type="dcterms:W3CDTF">2026-05-25T10:00:00Z</dcterms:modified>
</cp:coreProperties>
</file>